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3C" w:rsidRPr="00047E98" w:rsidRDefault="00C6653C" w:rsidP="00C6653C">
      <w:pPr>
        <w:spacing w:before="150" w:after="150" w:line="240" w:lineRule="auto"/>
        <w:outlineLvl w:val="3"/>
        <w:rPr>
          <w:rFonts w:ascii="Times New Roman" w:eastAsia="Times New Roman" w:hAnsi="Times New Roman" w:cs="Times New Roman"/>
          <w:b/>
          <w:bCs/>
          <w:noProof/>
          <w:color w:val="000000" w:themeColor="text1"/>
          <w:sz w:val="24"/>
          <w:szCs w:val="24"/>
        </w:rPr>
      </w:pPr>
      <w:r w:rsidRPr="00047E98">
        <w:rPr>
          <w:rFonts w:ascii="Times New Roman" w:eastAsia="Times New Roman" w:hAnsi="Times New Roman" w:cs="Times New Roman"/>
          <w:b/>
          <w:bCs/>
          <w:noProof/>
          <w:color w:val="000000" w:themeColor="text1"/>
          <w:sz w:val="24"/>
          <w:szCs w:val="24"/>
        </w:rPr>
        <w:t>Port to Port</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0000" w:themeColor="text1"/>
          <w:sz w:val="24"/>
          <w:szCs w:val="24"/>
        </w:rPr>
      </w:pPr>
      <w:r w:rsidRPr="00047E98">
        <w:rPr>
          <w:rFonts w:ascii="Times New Roman" w:eastAsia="Times New Roman" w:hAnsi="Times New Roman" w:cs="Times New Roman"/>
          <w:b/>
          <w:bCs/>
          <w:noProof/>
          <w:color w:val="000000" w:themeColor="text1"/>
          <w:sz w:val="24"/>
          <w:szCs w:val="24"/>
        </w:rPr>
        <w:t>Definition of P2P/ Định nghĩa của P2P</w:t>
      </w:r>
    </w:p>
    <w:p w:rsidR="00047E98"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Fumigation performed at loading port</w:t>
      </w:r>
      <w:r w:rsidRPr="00047E98">
        <w:rPr>
          <w:rFonts w:ascii="Times New Roman" w:eastAsia="Times New Roman" w:hAnsi="Times New Roman" w:cs="Times New Roman"/>
          <w:noProof/>
          <w:color w:val="000000" w:themeColor="text1"/>
          <w:sz w:val="24"/>
          <w:szCs w:val="24"/>
        </w:rPr>
        <w:t xml:space="preserve">/ </w:t>
      </w:r>
      <w:r w:rsidRPr="00047E98">
        <w:rPr>
          <w:rFonts w:ascii="Times New Roman" w:eastAsia="Times New Roman" w:hAnsi="Times New Roman" w:cs="Times New Roman"/>
          <w:noProof/>
          <w:color w:val="0070C0"/>
          <w:sz w:val="24"/>
          <w:szCs w:val="24"/>
        </w:rPr>
        <w:t>Khử trùng thực hiện tại cảng bốc hàng</w:t>
      </w:r>
      <w:r w:rsidRPr="00C6653C">
        <w:rPr>
          <w:rFonts w:ascii="Times New Roman" w:eastAsia="Times New Roman" w:hAnsi="Times New Roman" w:cs="Times New Roman"/>
          <w:noProof/>
          <w:color w:val="000000" w:themeColor="text1"/>
          <w:sz w:val="24"/>
          <w:szCs w:val="24"/>
        </w:rPr>
        <w:br/>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Reception of the vessel at destination under the same standards for degassing operation and coordination with local entities</w:t>
      </w:r>
      <w:r w:rsidRPr="00047E98">
        <w:rPr>
          <w:rFonts w:ascii="Times New Roman" w:eastAsia="Times New Roman" w:hAnsi="Times New Roman" w:cs="Times New Roman"/>
          <w:noProof/>
          <w:color w:val="000000" w:themeColor="text1"/>
          <w:sz w:val="24"/>
          <w:szCs w:val="24"/>
        </w:rPr>
        <w:t>/</w:t>
      </w:r>
      <w:r w:rsidRPr="00047E98">
        <w:rPr>
          <w:rFonts w:ascii="Times New Roman" w:hAnsi="Times New Roman" w:cs="Times New Roman"/>
          <w:color w:val="000000" w:themeColor="text1"/>
          <w:sz w:val="24"/>
          <w:szCs w:val="24"/>
        </w:rPr>
        <w:t xml:space="preserve"> </w:t>
      </w:r>
      <w:r w:rsidRPr="00047E98">
        <w:rPr>
          <w:rFonts w:ascii="Times New Roman" w:eastAsia="Times New Roman" w:hAnsi="Times New Roman" w:cs="Times New Roman"/>
          <w:noProof/>
          <w:color w:val="0070C0"/>
          <w:sz w:val="24"/>
          <w:szCs w:val="24"/>
        </w:rPr>
        <w:t>Tiếp nhận tàu đến bến cảng dưới tiêu chuẩn như nhau của hoạt động khử trùng và phối hợp với các đơn vị địa phương.</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0000" w:themeColor="text1"/>
          <w:sz w:val="24"/>
          <w:szCs w:val="24"/>
        </w:rPr>
      </w:pPr>
      <w:r w:rsidRPr="00047E98">
        <w:rPr>
          <w:rFonts w:ascii="Times New Roman" w:eastAsia="Times New Roman" w:hAnsi="Times New Roman" w:cs="Times New Roman"/>
          <w:b/>
          <w:bCs/>
          <w:noProof/>
          <w:color w:val="000000" w:themeColor="text1"/>
          <w:sz w:val="24"/>
          <w:szCs w:val="24"/>
        </w:rPr>
        <w:t>Port to port service</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Port-to-port service can be defined as a necessary and sometimes unavoidable final component of the process of marine fumigation provided by the IMFO Group.</w:t>
      </w:r>
      <w:r w:rsidRPr="00047E98">
        <w:rPr>
          <w:rFonts w:ascii="Times New Roman" w:eastAsia="Times New Roman" w:hAnsi="Times New Roman" w:cs="Times New Roman"/>
          <w:noProof/>
          <w:color w:val="000000" w:themeColor="text1"/>
          <w:sz w:val="24"/>
          <w:szCs w:val="24"/>
        </w:rPr>
        <w:t xml:space="preserve"> </w:t>
      </w:r>
      <w:r w:rsidRPr="00047E98">
        <w:rPr>
          <w:rFonts w:ascii="Times New Roman" w:eastAsia="Times New Roman" w:hAnsi="Times New Roman" w:cs="Times New Roman"/>
          <w:noProof/>
          <w:color w:val="0070C0"/>
          <w:sz w:val="24"/>
          <w:szCs w:val="24"/>
        </w:rPr>
        <w:t>/ Dịch vụ P2P có thể được định nghĩa là một dịch vụ cần thiết và không thể bỏ qua của quá trình khử trùng tàu biển do IMFO cung cấp.</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Necessary because quarantine authorities in different countries very often have different and very specific norms of the permissible level of residue gas in imported cargo. And unavoidable because only qualified fumigation companies, experienced and properly equipped, can perform ventilation of the fumigated goods at discharge port.</w:t>
      </w:r>
      <w:r w:rsidRPr="00047E98">
        <w:rPr>
          <w:rFonts w:ascii="Times New Roman" w:eastAsia="Times New Roman" w:hAnsi="Times New Roman" w:cs="Times New Roman"/>
          <w:noProof/>
          <w:color w:val="000000" w:themeColor="text1"/>
          <w:sz w:val="24"/>
          <w:szCs w:val="24"/>
        </w:rPr>
        <w:t xml:space="preserve">/ </w:t>
      </w:r>
      <w:r w:rsidRPr="00047E98">
        <w:rPr>
          <w:rFonts w:ascii="Times New Roman" w:eastAsia="Times New Roman" w:hAnsi="Times New Roman" w:cs="Times New Roman"/>
          <w:noProof/>
          <w:color w:val="0070C0"/>
          <w:sz w:val="24"/>
          <w:szCs w:val="24"/>
        </w:rPr>
        <w:t xml:space="preserve">Cần thiết vì các cơ quan kiểm dịch ở các nước khác nhau thường có các </w:t>
      </w:r>
      <w:r w:rsidR="00BC5D51">
        <w:rPr>
          <w:rFonts w:ascii="Times New Roman" w:eastAsia="Times New Roman" w:hAnsi="Times New Roman" w:cs="Times New Roman"/>
          <w:noProof/>
          <w:color w:val="0070C0"/>
          <w:sz w:val="24"/>
          <w:szCs w:val="24"/>
        </w:rPr>
        <w:t>tiêu chuẩn</w:t>
      </w:r>
      <w:r w:rsidRPr="00047E98">
        <w:rPr>
          <w:rFonts w:ascii="Times New Roman" w:eastAsia="Times New Roman" w:hAnsi="Times New Roman" w:cs="Times New Roman"/>
          <w:noProof/>
          <w:color w:val="0070C0"/>
          <w:sz w:val="24"/>
          <w:szCs w:val="24"/>
        </w:rPr>
        <w:t xml:space="preserve"> khác nhau và rất cụ thể về mức cho phép của </w:t>
      </w:r>
      <w:r w:rsidR="00BC5D51">
        <w:rPr>
          <w:rFonts w:ascii="Times New Roman" w:eastAsia="Times New Roman" w:hAnsi="Times New Roman" w:cs="Times New Roman"/>
          <w:noProof/>
          <w:color w:val="0070C0"/>
          <w:sz w:val="24"/>
          <w:szCs w:val="24"/>
        </w:rPr>
        <w:t>dư lượng khí khử trùng</w:t>
      </w:r>
      <w:r w:rsidRPr="00047E98">
        <w:rPr>
          <w:rFonts w:ascii="Times New Roman" w:eastAsia="Times New Roman" w:hAnsi="Times New Roman" w:cs="Times New Roman"/>
          <w:noProof/>
          <w:color w:val="0070C0"/>
          <w:sz w:val="24"/>
          <w:szCs w:val="24"/>
        </w:rPr>
        <w:t xml:space="preserve"> trong hàng nhập khẩu. Và không thể tránh khỏi bởi vì chỉ có các công ty khử trùng đạt tiêu chuẩn, có kinh nghiệm và được trang</w:t>
      </w:r>
      <w:r w:rsidR="004F6687" w:rsidRPr="00047E98">
        <w:rPr>
          <w:rFonts w:ascii="Times New Roman" w:eastAsia="Times New Roman" w:hAnsi="Times New Roman" w:cs="Times New Roman"/>
          <w:noProof/>
          <w:color w:val="0070C0"/>
          <w:sz w:val="24"/>
          <w:szCs w:val="24"/>
        </w:rPr>
        <w:t xml:space="preserve"> bị đầy đủ mới có thể thực hiện </w:t>
      </w:r>
      <w:r w:rsidR="00BC5D51">
        <w:rPr>
          <w:rFonts w:ascii="Times New Roman" w:eastAsia="Times New Roman" w:hAnsi="Times New Roman" w:cs="Times New Roman"/>
          <w:noProof/>
          <w:color w:val="0070C0"/>
          <w:sz w:val="24"/>
          <w:szCs w:val="24"/>
        </w:rPr>
        <w:t>thông thoáng</w:t>
      </w:r>
      <w:r w:rsidR="004F6687" w:rsidRPr="00047E98">
        <w:rPr>
          <w:rFonts w:ascii="Times New Roman" w:eastAsia="Times New Roman" w:hAnsi="Times New Roman" w:cs="Times New Roman"/>
          <w:noProof/>
          <w:color w:val="0070C0"/>
          <w:sz w:val="24"/>
          <w:szCs w:val="24"/>
        </w:rPr>
        <w:t xml:space="preserve"> </w:t>
      </w:r>
      <w:r w:rsidRPr="00047E98">
        <w:rPr>
          <w:rFonts w:ascii="Times New Roman" w:eastAsia="Times New Roman" w:hAnsi="Times New Roman" w:cs="Times New Roman"/>
          <w:noProof/>
          <w:color w:val="0070C0"/>
          <w:sz w:val="24"/>
          <w:szCs w:val="24"/>
        </w:rPr>
        <w:t xml:space="preserve">hàng </w:t>
      </w:r>
      <w:r w:rsidR="004F6687" w:rsidRPr="00047E98">
        <w:rPr>
          <w:rFonts w:ascii="Times New Roman" w:eastAsia="Times New Roman" w:hAnsi="Times New Roman" w:cs="Times New Roman"/>
          <w:noProof/>
          <w:color w:val="0070C0"/>
          <w:sz w:val="24"/>
          <w:szCs w:val="24"/>
        </w:rPr>
        <w:t xml:space="preserve">đã được </w:t>
      </w:r>
      <w:r w:rsidRPr="00047E98">
        <w:rPr>
          <w:rFonts w:ascii="Times New Roman" w:eastAsia="Times New Roman" w:hAnsi="Times New Roman" w:cs="Times New Roman"/>
          <w:noProof/>
          <w:color w:val="0070C0"/>
          <w:sz w:val="24"/>
          <w:szCs w:val="24"/>
        </w:rPr>
        <w:t xml:space="preserve">khử trùng tại cảng </w:t>
      </w:r>
      <w:r w:rsidR="00BC5D51">
        <w:rPr>
          <w:rFonts w:ascii="Times New Roman" w:eastAsia="Times New Roman" w:hAnsi="Times New Roman" w:cs="Times New Roman"/>
          <w:noProof/>
          <w:color w:val="0070C0"/>
          <w:sz w:val="24"/>
          <w:szCs w:val="24"/>
        </w:rPr>
        <w:t>dỡ hàng</w:t>
      </w:r>
      <w:r w:rsidRPr="00047E98">
        <w:rPr>
          <w:rFonts w:ascii="Times New Roman" w:eastAsia="Times New Roman" w:hAnsi="Times New Roman" w:cs="Times New Roman"/>
          <w:noProof/>
          <w:color w:val="0070C0"/>
          <w:sz w:val="24"/>
          <w:szCs w:val="24"/>
        </w:rPr>
        <w:t>.</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70C0"/>
          <w:sz w:val="24"/>
          <w:szCs w:val="24"/>
        </w:rPr>
      </w:pPr>
      <w:r w:rsidRPr="00047E98">
        <w:rPr>
          <w:rFonts w:ascii="Times New Roman" w:eastAsia="Times New Roman" w:hAnsi="Times New Roman" w:cs="Times New Roman"/>
          <w:b/>
          <w:bCs/>
          <w:noProof/>
          <w:color w:val="000000" w:themeColor="text1"/>
          <w:sz w:val="24"/>
          <w:szCs w:val="24"/>
        </w:rPr>
        <w:t>Advantages</w:t>
      </w:r>
      <w:r w:rsidR="00AC7986" w:rsidRPr="00047E98">
        <w:rPr>
          <w:rFonts w:ascii="Times New Roman" w:eastAsia="Times New Roman" w:hAnsi="Times New Roman" w:cs="Times New Roman"/>
          <w:b/>
          <w:bCs/>
          <w:noProof/>
          <w:color w:val="000000" w:themeColor="text1"/>
          <w:sz w:val="24"/>
          <w:szCs w:val="24"/>
        </w:rPr>
        <w:t xml:space="preserve">/ </w:t>
      </w:r>
      <w:r w:rsidR="00AC7986" w:rsidRPr="00047E98">
        <w:rPr>
          <w:rFonts w:ascii="Times New Roman" w:eastAsia="Times New Roman" w:hAnsi="Times New Roman" w:cs="Times New Roman"/>
          <w:b/>
          <w:bCs/>
          <w:noProof/>
          <w:color w:val="0070C0"/>
          <w:sz w:val="24"/>
          <w:szCs w:val="24"/>
        </w:rPr>
        <w:t>Lợi ích</w:t>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Avoid extra costs at destination in terms of demurrage and re-fumigation</w:t>
      </w:r>
      <w:r w:rsidRPr="00047E98">
        <w:rPr>
          <w:rFonts w:ascii="Times New Roman" w:eastAsia="Times New Roman" w:hAnsi="Times New Roman" w:cs="Times New Roman"/>
          <w:noProof/>
          <w:color w:val="000000" w:themeColor="text1"/>
          <w:sz w:val="24"/>
          <w:szCs w:val="24"/>
        </w:rPr>
        <w:t xml:space="preserve"> / </w:t>
      </w:r>
      <w:r w:rsidRPr="00047E98">
        <w:rPr>
          <w:rFonts w:ascii="Times New Roman" w:eastAsia="Times New Roman" w:hAnsi="Times New Roman" w:cs="Times New Roman"/>
          <w:noProof/>
          <w:color w:val="0070C0"/>
          <w:sz w:val="24"/>
          <w:szCs w:val="24"/>
        </w:rPr>
        <w:t xml:space="preserve">Tránh mất thêm chi phí tại </w:t>
      </w:r>
      <w:r w:rsidR="00BC5D51">
        <w:rPr>
          <w:rFonts w:ascii="Times New Roman" w:eastAsia="Times New Roman" w:hAnsi="Times New Roman" w:cs="Times New Roman"/>
          <w:noProof/>
          <w:color w:val="0070C0"/>
          <w:sz w:val="24"/>
          <w:szCs w:val="24"/>
        </w:rPr>
        <w:t>cảng tới vì thời gian lưu giữ tại cảng</w:t>
      </w:r>
      <w:r w:rsidR="00AC7986" w:rsidRPr="00047E98">
        <w:rPr>
          <w:rFonts w:ascii="Times New Roman" w:eastAsia="Times New Roman" w:hAnsi="Times New Roman" w:cs="Times New Roman"/>
          <w:noProof/>
          <w:color w:val="0070C0"/>
          <w:sz w:val="24"/>
          <w:szCs w:val="24"/>
        </w:rPr>
        <w:t xml:space="preserve"> </w:t>
      </w:r>
      <w:r w:rsidRPr="00047E98">
        <w:rPr>
          <w:rFonts w:ascii="Times New Roman" w:eastAsia="Times New Roman" w:hAnsi="Times New Roman" w:cs="Times New Roman"/>
          <w:noProof/>
          <w:color w:val="0070C0"/>
          <w:sz w:val="24"/>
          <w:szCs w:val="24"/>
        </w:rPr>
        <w:t>và khử trùng</w:t>
      </w:r>
      <w:r w:rsidR="00AC7986" w:rsidRPr="00047E98">
        <w:rPr>
          <w:rFonts w:ascii="Times New Roman" w:eastAsia="Times New Roman" w:hAnsi="Times New Roman" w:cs="Times New Roman"/>
          <w:noProof/>
          <w:color w:val="0070C0"/>
          <w:sz w:val="24"/>
          <w:szCs w:val="24"/>
        </w:rPr>
        <w:t xml:space="preserve"> lại</w:t>
      </w:r>
      <w:r w:rsidRPr="00047E98">
        <w:rPr>
          <w:rFonts w:ascii="Times New Roman" w:eastAsia="Times New Roman" w:hAnsi="Times New Roman" w:cs="Times New Roman"/>
          <w:noProof/>
          <w:color w:val="0070C0"/>
          <w:sz w:val="24"/>
          <w:szCs w:val="24"/>
        </w:rPr>
        <w:t>.</w:t>
      </w:r>
      <w:r w:rsidRPr="00C6653C">
        <w:rPr>
          <w:rFonts w:ascii="Times New Roman" w:eastAsia="Times New Roman" w:hAnsi="Times New Roman" w:cs="Times New Roman"/>
          <w:noProof/>
          <w:color w:val="0070C0"/>
          <w:sz w:val="24"/>
          <w:szCs w:val="24"/>
        </w:rPr>
        <w:br/>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To secure customers from losses due to non-controllable factors, which may effect process of in-transit fumigation</w:t>
      </w:r>
      <w:r w:rsidR="00AC7986" w:rsidRPr="00047E98">
        <w:rPr>
          <w:rFonts w:ascii="Times New Roman" w:eastAsia="Times New Roman" w:hAnsi="Times New Roman" w:cs="Times New Roman"/>
          <w:noProof/>
          <w:color w:val="000000" w:themeColor="text1"/>
          <w:sz w:val="24"/>
          <w:szCs w:val="24"/>
        </w:rPr>
        <w:t>/</w:t>
      </w:r>
      <w:r w:rsidR="00AC7986" w:rsidRPr="00047E98">
        <w:rPr>
          <w:rFonts w:ascii="Times New Roman" w:hAnsi="Times New Roman" w:cs="Times New Roman"/>
          <w:sz w:val="24"/>
          <w:szCs w:val="24"/>
        </w:rPr>
        <w:t xml:space="preserve"> </w:t>
      </w:r>
      <w:r w:rsidR="00AC7986" w:rsidRPr="00047E98">
        <w:rPr>
          <w:rFonts w:ascii="Times New Roman" w:eastAsia="Times New Roman" w:hAnsi="Times New Roman" w:cs="Times New Roman"/>
          <w:noProof/>
          <w:color w:val="0070C0"/>
          <w:sz w:val="24"/>
          <w:szCs w:val="24"/>
        </w:rPr>
        <w:t xml:space="preserve">Để đảm bảo cho khách hàng tránh khỏi những thiệt hại do các yếu tố không kiểm soát được, có thể ảnh hưởng đến quá trình khử trùng </w:t>
      </w:r>
      <w:r w:rsidR="00BC5D51">
        <w:rPr>
          <w:rFonts w:ascii="Times New Roman" w:eastAsia="Times New Roman" w:hAnsi="Times New Roman" w:cs="Times New Roman"/>
          <w:noProof/>
          <w:color w:val="0070C0"/>
          <w:sz w:val="24"/>
          <w:szCs w:val="24"/>
        </w:rPr>
        <w:t>trong hành trình tàu chạy</w:t>
      </w:r>
      <w:r w:rsidR="00AC7986" w:rsidRPr="00047E98">
        <w:rPr>
          <w:rFonts w:ascii="Times New Roman" w:eastAsia="Times New Roman" w:hAnsi="Times New Roman" w:cs="Times New Roman"/>
          <w:noProof/>
          <w:color w:val="0070C0"/>
          <w:sz w:val="24"/>
          <w:szCs w:val="24"/>
        </w:rPr>
        <w:t>.</w:t>
      </w:r>
      <w:r w:rsidRPr="00C6653C">
        <w:rPr>
          <w:rFonts w:ascii="Times New Roman" w:eastAsia="Times New Roman" w:hAnsi="Times New Roman" w:cs="Times New Roman"/>
          <w:noProof/>
          <w:color w:val="0070C0"/>
          <w:sz w:val="24"/>
          <w:szCs w:val="24"/>
        </w:rPr>
        <w:br/>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To increase level of safety and efficacy for marine fumigation (seafarers)</w:t>
      </w:r>
      <w:r w:rsidR="00AC7986" w:rsidRPr="00047E98">
        <w:rPr>
          <w:rFonts w:ascii="Times New Roman" w:eastAsia="Times New Roman" w:hAnsi="Times New Roman" w:cs="Times New Roman"/>
          <w:noProof/>
          <w:color w:val="000000" w:themeColor="text1"/>
          <w:sz w:val="24"/>
          <w:szCs w:val="24"/>
        </w:rPr>
        <w:t>/</w:t>
      </w:r>
      <w:r w:rsidR="00AC7986" w:rsidRPr="00047E98">
        <w:rPr>
          <w:rFonts w:ascii="Times New Roman" w:hAnsi="Times New Roman" w:cs="Times New Roman"/>
          <w:sz w:val="24"/>
          <w:szCs w:val="24"/>
        </w:rPr>
        <w:t xml:space="preserve"> </w:t>
      </w:r>
      <w:r w:rsidR="00AC7986" w:rsidRPr="00047E98">
        <w:rPr>
          <w:rFonts w:ascii="Times New Roman" w:eastAsia="Times New Roman" w:hAnsi="Times New Roman" w:cs="Times New Roman"/>
          <w:noProof/>
          <w:color w:val="0070C0"/>
          <w:sz w:val="24"/>
          <w:szCs w:val="24"/>
        </w:rPr>
        <w:t>Nâng cao mức độ an toàn và hiệu quả cho khử trùng tàu biển (thuyền viên)</w:t>
      </w:r>
      <w:r w:rsidRPr="00C6653C">
        <w:rPr>
          <w:rFonts w:ascii="Times New Roman" w:eastAsia="Times New Roman" w:hAnsi="Times New Roman" w:cs="Times New Roman"/>
          <w:noProof/>
          <w:color w:val="0070C0"/>
          <w:sz w:val="24"/>
          <w:szCs w:val="24"/>
        </w:rPr>
        <w:br/>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To promote a common approach to safety and efficacy for marine fumigation (fumigators)</w:t>
      </w:r>
      <w:r w:rsidR="00AC7986" w:rsidRPr="00047E98">
        <w:rPr>
          <w:rFonts w:ascii="Times New Roman" w:eastAsia="Times New Roman" w:hAnsi="Times New Roman" w:cs="Times New Roman"/>
          <w:noProof/>
          <w:color w:val="000000" w:themeColor="text1"/>
          <w:sz w:val="24"/>
          <w:szCs w:val="24"/>
        </w:rPr>
        <w:t xml:space="preserve">/ </w:t>
      </w:r>
      <w:r w:rsidR="00AC7986" w:rsidRPr="00047E98">
        <w:rPr>
          <w:rFonts w:ascii="Times New Roman" w:eastAsia="Times New Roman" w:hAnsi="Times New Roman" w:cs="Times New Roman"/>
          <w:noProof/>
          <w:color w:val="0070C0"/>
          <w:sz w:val="24"/>
          <w:szCs w:val="24"/>
        </w:rPr>
        <w:t>Để thúc đẩy đạt được mức chung trong an toàn và hiệu quả cho khử trùng tàu biển (người khử trùng)</w:t>
      </w:r>
      <w:r w:rsidRPr="00C6653C">
        <w:rPr>
          <w:rFonts w:ascii="Times New Roman" w:eastAsia="Times New Roman" w:hAnsi="Times New Roman" w:cs="Times New Roman"/>
          <w:noProof/>
          <w:color w:val="000000" w:themeColor="text1"/>
          <w:sz w:val="24"/>
          <w:szCs w:val="24"/>
        </w:rPr>
        <w:br/>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Warranty at destination</w:t>
      </w:r>
      <w:r w:rsidR="00AC7986" w:rsidRPr="00047E98">
        <w:rPr>
          <w:rFonts w:ascii="Times New Roman" w:eastAsia="Times New Roman" w:hAnsi="Times New Roman" w:cs="Times New Roman"/>
          <w:noProof/>
          <w:color w:val="000000" w:themeColor="text1"/>
          <w:sz w:val="24"/>
          <w:szCs w:val="24"/>
        </w:rPr>
        <w:t>/</w:t>
      </w:r>
      <w:r w:rsidR="00AC7986" w:rsidRPr="00047E98">
        <w:rPr>
          <w:rFonts w:ascii="Times New Roman" w:hAnsi="Times New Roman" w:cs="Times New Roman"/>
          <w:sz w:val="24"/>
          <w:szCs w:val="24"/>
        </w:rPr>
        <w:t xml:space="preserve"> </w:t>
      </w:r>
      <w:r w:rsidR="00AC7986" w:rsidRPr="00047E98">
        <w:rPr>
          <w:rFonts w:ascii="Times New Roman" w:eastAsia="Times New Roman" w:hAnsi="Times New Roman" w:cs="Times New Roman"/>
          <w:noProof/>
          <w:color w:val="0070C0"/>
          <w:sz w:val="24"/>
          <w:szCs w:val="24"/>
        </w:rPr>
        <w:t xml:space="preserve">Bảo hành tại </w:t>
      </w:r>
      <w:r w:rsidR="00BC5D51">
        <w:rPr>
          <w:rFonts w:ascii="Times New Roman" w:eastAsia="Times New Roman" w:hAnsi="Times New Roman" w:cs="Times New Roman"/>
          <w:noProof/>
          <w:color w:val="0070C0"/>
          <w:sz w:val="24"/>
          <w:szCs w:val="24"/>
        </w:rPr>
        <w:t>cảng đến</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70C0"/>
          <w:sz w:val="24"/>
          <w:szCs w:val="24"/>
        </w:rPr>
      </w:pPr>
      <w:r w:rsidRPr="00047E98">
        <w:rPr>
          <w:rFonts w:ascii="Times New Roman" w:eastAsia="Times New Roman" w:hAnsi="Times New Roman" w:cs="Times New Roman"/>
          <w:b/>
          <w:bCs/>
          <w:noProof/>
          <w:color w:val="000000" w:themeColor="text1"/>
          <w:sz w:val="24"/>
          <w:szCs w:val="24"/>
        </w:rPr>
        <w:t>Common interest</w:t>
      </w:r>
      <w:r w:rsidR="00AC7986" w:rsidRPr="00047E98">
        <w:rPr>
          <w:rFonts w:ascii="Times New Roman" w:eastAsia="Times New Roman" w:hAnsi="Times New Roman" w:cs="Times New Roman"/>
          <w:b/>
          <w:bCs/>
          <w:noProof/>
          <w:color w:val="000000" w:themeColor="text1"/>
          <w:sz w:val="24"/>
          <w:szCs w:val="24"/>
        </w:rPr>
        <w:t xml:space="preserve">/ Điểm </w:t>
      </w:r>
      <w:r w:rsidR="00047E98">
        <w:rPr>
          <w:rFonts w:ascii="Times New Roman" w:eastAsia="Times New Roman" w:hAnsi="Times New Roman" w:cs="Times New Roman"/>
          <w:b/>
          <w:bCs/>
          <w:noProof/>
          <w:color w:val="000000" w:themeColor="text1"/>
          <w:sz w:val="24"/>
          <w:szCs w:val="24"/>
        </w:rPr>
        <w:t xml:space="preserve">cần </w:t>
      </w:r>
      <w:r w:rsidR="00AC7986" w:rsidRPr="00047E98">
        <w:rPr>
          <w:rFonts w:ascii="Times New Roman" w:eastAsia="Times New Roman" w:hAnsi="Times New Roman" w:cs="Times New Roman"/>
          <w:b/>
          <w:bCs/>
          <w:noProof/>
          <w:color w:val="000000" w:themeColor="text1"/>
          <w:sz w:val="24"/>
          <w:szCs w:val="24"/>
        </w:rPr>
        <w:t>quan tâm</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Usually, upon receipt of a nomination for fumigation an IMFO member informs the customer and all parties concerned about the apparent presence of the specific requirements of the quarantine or other authorities in charge at the port of destination and as well notifies the customer about the availability of port-to-port service. Even so, the customer is left free to make his own decision as for whether to use the proposed option.</w:t>
      </w:r>
      <w:r w:rsidR="00AC7986" w:rsidRPr="00047E98">
        <w:rPr>
          <w:rFonts w:ascii="Times New Roman" w:eastAsia="Times New Roman" w:hAnsi="Times New Roman" w:cs="Times New Roman"/>
          <w:noProof/>
          <w:color w:val="000000" w:themeColor="text1"/>
          <w:sz w:val="24"/>
          <w:szCs w:val="24"/>
        </w:rPr>
        <w:t xml:space="preserve">/ </w:t>
      </w:r>
      <w:r w:rsidR="00AC7986" w:rsidRPr="00047E98">
        <w:rPr>
          <w:rFonts w:ascii="Times New Roman" w:eastAsia="Times New Roman" w:hAnsi="Times New Roman" w:cs="Times New Roman"/>
          <w:noProof/>
          <w:color w:val="0070C0"/>
          <w:sz w:val="24"/>
          <w:szCs w:val="24"/>
        </w:rPr>
        <w:t xml:space="preserve">Thông thường, khi nhận được yêu </w:t>
      </w:r>
      <w:r w:rsidR="00AC7986" w:rsidRPr="00047E98">
        <w:rPr>
          <w:rFonts w:ascii="Times New Roman" w:eastAsia="Times New Roman" w:hAnsi="Times New Roman" w:cs="Times New Roman"/>
          <w:noProof/>
          <w:color w:val="0070C0"/>
          <w:sz w:val="24"/>
          <w:szCs w:val="24"/>
        </w:rPr>
        <w:lastRenderedPageBreak/>
        <w:t>cầu khử trùng, một thành viên của IMFO thông báo cho khách hàng và tất cả các bên liên quan về các yêu cầu cụ thể của cơ quan kiểm dịch hoặc các cơ quan có thẩm quyền khác tại cảng đến và cũng thông báo cho khách hàng về dịch vụ P2P. Mặc dù vậy, khách hàng được quyết định về việc có nên sử dụng phương án đề xuất hay không.</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In it common rule that IMFO members both at the port of loading and port of discharge accord favourable treatment for the vessel/ fumigation object and other parties concerned exerting every effort to render assistance to the IMFO member in need of degassing or re-fumigation services at the minimal cost agreed in the interest of each IMFO member and in the common interest of promotion and the prestige of the IMFO Group.</w:t>
      </w:r>
      <w:r w:rsidR="00AC7986" w:rsidRPr="00047E98">
        <w:rPr>
          <w:rFonts w:ascii="Times New Roman" w:eastAsia="Times New Roman" w:hAnsi="Times New Roman" w:cs="Times New Roman"/>
          <w:noProof/>
          <w:color w:val="000000" w:themeColor="text1"/>
          <w:sz w:val="24"/>
          <w:szCs w:val="24"/>
        </w:rPr>
        <w:t xml:space="preserve"> / </w:t>
      </w:r>
      <w:r w:rsidR="00AC7986" w:rsidRPr="00047E98">
        <w:rPr>
          <w:rFonts w:ascii="Times New Roman" w:eastAsia="Times New Roman" w:hAnsi="Times New Roman" w:cs="Times New Roman"/>
          <w:noProof/>
          <w:color w:val="0070C0"/>
          <w:sz w:val="24"/>
          <w:szCs w:val="24"/>
        </w:rPr>
        <w:t>Theo nguyên tắc chung, cá</w:t>
      </w:r>
      <w:r w:rsidR="00197C9C">
        <w:rPr>
          <w:rFonts w:ascii="Times New Roman" w:eastAsia="Times New Roman" w:hAnsi="Times New Roman" w:cs="Times New Roman"/>
          <w:noProof/>
          <w:color w:val="0070C0"/>
          <w:sz w:val="24"/>
          <w:szCs w:val="24"/>
        </w:rPr>
        <w:t xml:space="preserve">c thành viên của IMFO cả ở cảng xếp </w:t>
      </w:r>
      <w:r w:rsidR="00AC7986" w:rsidRPr="00047E98">
        <w:rPr>
          <w:rFonts w:ascii="Times New Roman" w:eastAsia="Times New Roman" w:hAnsi="Times New Roman" w:cs="Times New Roman"/>
          <w:noProof/>
          <w:color w:val="0070C0"/>
          <w:sz w:val="24"/>
          <w:szCs w:val="24"/>
        </w:rPr>
        <w:t>hàng và cảng dỡ hàng và các bên liên quan khác thực hiện mọi nỗ lực để hỗ trợ cho thành viên IMF</w:t>
      </w:r>
      <w:r w:rsidR="00197C9C">
        <w:rPr>
          <w:rFonts w:ascii="Times New Roman" w:eastAsia="Times New Roman" w:hAnsi="Times New Roman" w:cs="Times New Roman"/>
          <w:noProof/>
          <w:color w:val="0070C0"/>
          <w:sz w:val="24"/>
          <w:szCs w:val="24"/>
        </w:rPr>
        <w:t>O đang cần các dịch vụ thông thoáng</w:t>
      </w:r>
      <w:r w:rsidR="00AC7986" w:rsidRPr="00047E98">
        <w:rPr>
          <w:rFonts w:ascii="Times New Roman" w:eastAsia="Times New Roman" w:hAnsi="Times New Roman" w:cs="Times New Roman"/>
          <w:noProof/>
          <w:color w:val="0070C0"/>
          <w:sz w:val="24"/>
          <w:szCs w:val="24"/>
        </w:rPr>
        <w:t xml:space="preserve"> và khử trùng </w:t>
      </w:r>
      <w:r w:rsidR="00197C9C">
        <w:rPr>
          <w:rFonts w:ascii="Times New Roman" w:eastAsia="Times New Roman" w:hAnsi="Times New Roman" w:cs="Times New Roman"/>
          <w:noProof/>
          <w:color w:val="0070C0"/>
          <w:sz w:val="24"/>
          <w:szCs w:val="24"/>
        </w:rPr>
        <w:t xml:space="preserve">lại </w:t>
      </w:r>
      <w:r w:rsidR="00AC7986" w:rsidRPr="00047E98">
        <w:rPr>
          <w:rFonts w:ascii="Times New Roman" w:eastAsia="Times New Roman" w:hAnsi="Times New Roman" w:cs="Times New Roman"/>
          <w:noProof/>
          <w:color w:val="0070C0"/>
          <w:sz w:val="24"/>
          <w:szCs w:val="24"/>
        </w:rPr>
        <w:t>với chi phí tối thiểu được thỏa thuận vì lợi ích của mỗi thành viên IMFO và vì lợi ích chung của việc quảng bá và uy tín của IMFO.</w:t>
      </w:r>
    </w:p>
    <w:p w:rsidR="00C6653C" w:rsidRPr="00C6653C" w:rsidRDefault="00C6653C" w:rsidP="00C6653C">
      <w:pPr>
        <w:spacing w:after="15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It is possible that on providing port-to-port service, IMFO members may resort to assistance of other fumigation companies where there is no IMFO membership, also doing their best to comply with the existing high professional standards.</w:t>
      </w:r>
      <w:r w:rsidR="00AC7986" w:rsidRPr="00047E98">
        <w:rPr>
          <w:rFonts w:ascii="Times New Roman" w:eastAsia="Times New Roman" w:hAnsi="Times New Roman" w:cs="Times New Roman"/>
          <w:noProof/>
          <w:color w:val="000000" w:themeColor="text1"/>
          <w:sz w:val="24"/>
          <w:szCs w:val="24"/>
        </w:rPr>
        <w:t xml:space="preserve">/ </w:t>
      </w:r>
      <w:r w:rsidR="00197C9C">
        <w:rPr>
          <w:rFonts w:ascii="Times New Roman" w:eastAsia="Times New Roman" w:hAnsi="Times New Roman" w:cs="Times New Roman"/>
          <w:noProof/>
          <w:color w:val="0070C0"/>
          <w:sz w:val="24"/>
          <w:szCs w:val="24"/>
        </w:rPr>
        <w:t>Có thể trong khi</w:t>
      </w:r>
      <w:r w:rsidR="00AC7986" w:rsidRPr="00047E98">
        <w:rPr>
          <w:rFonts w:ascii="Times New Roman" w:eastAsia="Times New Roman" w:hAnsi="Times New Roman" w:cs="Times New Roman"/>
          <w:noProof/>
          <w:color w:val="0070C0"/>
          <w:sz w:val="24"/>
          <w:szCs w:val="24"/>
        </w:rPr>
        <w:t xml:space="preserve"> cung cấp dịch vụ P2P, các thành viên của IMFO có thể </w:t>
      </w:r>
      <w:r w:rsidR="007F3AEE">
        <w:rPr>
          <w:rFonts w:ascii="Times New Roman" w:eastAsia="Times New Roman" w:hAnsi="Times New Roman" w:cs="Times New Roman"/>
          <w:noProof/>
          <w:color w:val="0070C0"/>
          <w:sz w:val="24"/>
          <w:szCs w:val="24"/>
        </w:rPr>
        <w:t>nhờ đến sự trợ giúp</w:t>
      </w:r>
      <w:r w:rsidR="00AC7986" w:rsidRPr="00047E98">
        <w:rPr>
          <w:rFonts w:ascii="Times New Roman" w:eastAsia="Times New Roman" w:hAnsi="Times New Roman" w:cs="Times New Roman"/>
          <w:noProof/>
          <w:color w:val="0070C0"/>
          <w:sz w:val="24"/>
          <w:szCs w:val="24"/>
        </w:rPr>
        <w:t xml:space="preserve"> các công ty khử trùng khác không phải thành viên IMFO và cũng cố gắng hết sức để tuân thủ các tiêu chuẩn chuyên nghiệp hiện có.</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0000" w:themeColor="text1"/>
          <w:sz w:val="24"/>
          <w:szCs w:val="24"/>
        </w:rPr>
      </w:pPr>
      <w:r w:rsidRPr="00047E98">
        <w:rPr>
          <w:rFonts w:ascii="Times New Roman" w:eastAsia="Times New Roman" w:hAnsi="Times New Roman" w:cs="Times New Roman"/>
          <w:b/>
          <w:bCs/>
          <w:noProof/>
          <w:color w:val="000000" w:themeColor="text1"/>
          <w:sz w:val="24"/>
          <w:szCs w:val="24"/>
        </w:rPr>
        <w:t>Fumigation clearance</w:t>
      </w:r>
      <w:r w:rsidR="00AC7986" w:rsidRPr="00047E98">
        <w:rPr>
          <w:rFonts w:ascii="Times New Roman" w:eastAsia="Times New Roman" w:hAnsi="Times New Roman" w:cs="Times New Roman"/>
          <w:b/>
          <w:bCs/>
          <w:noProof/>
          <w:color w:val="000000" w:themeColor="text1"/>
          <w:sz w:val="24"/>
          <w:szCs w:val="24"/>
        </w:rPr>
        <w:t xml:space="preserve">/ </w:t>
      </w:r>
      <w:r w:rsidR="007F3AEE">
        <w:rPr>
          <w:rFonts w:ascii="Times New Roman" w:eastAsia="Times New Roman" w:hAnsi="Times New Roman" w:cs="Times New Roman"/>
          <w:b/>
          <w:bCs/>
          <w:noProof/>
          <w:color w:val="0070C0"/>
          <w:sz w:val="24"/>
          <w:szCs w:val="24"/>
        </w:rPr>
        <w:t xml:space="preserve">Thông quan </w:t>
      </w:r>
      <w:r w:rsidR="007F3AEE">
        <w:rPr>
          <w:rFonts w:ascii="Times New Roman" w:eastAsia="Times New Roman" w:hAnsi="Times New Roman" w:cs="Times New Roman"/>
          <w:b/>
          <w:bCs/>
          <w:noProof/>
          <w:color w:val="0070C0"/>
          <w:sz w:val="24"/>
          <w:szCs w:val="24"/>
        </w:rPr>
        <w:t>khử trùng</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FUMIGATION CLEARANCE at destination by qualified operator is necessary to allow safe discharging and to confirm the marine fumigation efficacy.</w:t>
      </w:r>
      <w:r w:rsidR="004F6687" w:rsidRPr="00047E98">
        <w:rPr>
          <w:rFonts w:ascii="Times New Roman" w:eastAsia="Times New Roman" w:hAnsi="Times New Roman" w:cs="Times New Roman"/>
          <w:noProof/>
          <w:color w:val="000000" w:themeColor="text1"/>
          <w:sz w:val="24"/>
          <w:szCs w:val="24"/>
        </w:rPr>
        <w:t xml:space="preserve">/ </w:t>
      </w:r>
      <w:r w:rsidR="004F6687" w:rsidRPr="00047E98">
        <w:rPr>
          <w:rFonts w:ascii="Times New Roman" w:eastAsia="Times New Roman" w:hAnsi="Times New Roman" w:cs="Times New Roman"/>
          <w:noProof/>
          <w:color w:val="0070C0"/>
          <w:sz w:val="24"/>
          <w:szCs w:val="24"/>
        </w:rPr>
        <w:t xml:space="preserve">Khử trùng để thông quan tại </w:t>
      </w:r>
      <w:r w:rsidR="007F3AEE">
        <w:rPr>
          <w:rFonts w:ascii="Times New Roman" w:eastAsia="Times New Roman" w:hAnsi="Times New Roman" w:cs="Times New Roman"/>
          <w:noProof/>
          <w:color w:val="0070C0"/>
          <w:sz w:val="24"/>
          <w:szCs w:val="24"/>
        </w:rPr>
        <w:t>cảng</w:t>
      </w:r>
      <w:r w:rsidR="004F6687" w:rsidRPr="00047E98">
        <w:rPr>
          <w:rFonts w:ascii="Times New Roman" w:eastAsia="Times New Roman" w:hAnsi="Times New Roman" w:cs="Times New Roman"/>
          <w:noProof/>
          <w:color w:val="0070C0"/>
          <w:sz w:val="24"/>
          <w:szCs w:val="24"/>
        </w:rPr>
        <w:t xml:space="preserve"> đến bởi người </w:t>
      </w:r>
      <w:r w:rsidR="007F3AEE">
        <w:rPr>
          <w:rFonts w:ascii="Times New Roman" w:eastAsia="Times New Roman" w:hAnsi="Times New Roman" w:cs="Times New Roman"/>
          <w:noProof/>
          <w:color w:val="0070C0"/>
          <w:sz w:val="24"/>
          <w:szCs w:val="24"/>
        </w:rPr>
        <w:t>đủ tư cách là rất cần thiết để dỡ hàng an toàn và xác</w:t>
      </w:r>
      <w:r w:rsidR="004F6687" w:rsidRPr="00047E98">
        <w:rPr>
          <w:rFonts w:ascii="Times New Roman" w:eastAsia="Times New Roman" w:hAnsi="Times New Roman" w:cs="Times New Roman"/>
          <w:noProof/>
          <w:color w:val="0070C0"/>
          <w:sz w:val="24"/>
          <w:szCs w:val="24"/>
        </w:rPr>
        <w:t xml:space="preserve"> nhận hiệu quả </w:t>
      </w:r>
      <w:r w:rsidR="007F3AEE">
        <w:rPr>
          <w:rFonts w:ascii="Times New Roman" w:eastAsia="Times New Roman" w:hAnsi="Times New Roman" w:cs="Times New Roman"/>
          <w:noProof/>
          <w:color w:val="0070C0"/>
          <w:sz w:val="24"/>
          <w:szCs w:val="24"/>
        </w:rPr>
        <w:t xml:space="preserve">của </w:t>
      </w:r>
      <w:r w:rsidR="004F6687" w:rsidRPr="00047E98">
        <w:rPr>
          <w:rFonts w:ascii="Times New Roman" w:eastAsia="Times New Roman" w:hAnsi="Times New Roman" w:cs="Times New Roman"/>
          <w:noProof/>
          <w:color w:val="0070C0"/>
          <w:sz w:val="24"/>
          <w:szCs w:val="24"/>
        </w:rPr>
        <w:t>khử trùng tàu biển.</w:t>
      </w:r>
    </w:p>
    <w:p w:rsidR="00C6653C" w:rsidRPr="00C6653C" w:rsidRDefault="00AC7986" w:rsidP="00B6247C">
      <w:pPr>
        <w:spacing w:after="150" w:line="240" w:lineRule="auto"/>
        <w:rPr>
          <w:rFonts w:ascii="Times New Roman" w:eastAsia="Times New Roman" w:hAnsi="Times New Roman" w:cs="Times New Roman"/>
          <w:noProof/>
          <w:color w:val="0070C0"/>
          <w:sz w:val="24"/>
          <w:szCs w:val="24"/>
        </w:rPr>
      </w:pPr>
      <w:r w:rsidRPr="00047E98">
        <w:rPr>
          <w:rFonts w:ascii="Times New Roman" w:eastAsia="Times New Roman" w:hAnsi="Times New Roman" w:cs="Times New Roman"/>
          <w:noProof/>
          <w:color w:val="000000" w:themeColor="text1"/>
          <w:sz w:val="24"/>
          <w:szCs w:val="24"/>
        </w:rPr>
        <w:t xml:space="preserve">On arrival -&gt; </w:t>
      </w:r>
      <w:r w:rsidR="00C6653C" w:rsidRPr="00C6653C">
        <w:rPr>
          <w:rFonts w:ascii="Times New Roman" w:eastAsia="Times New Roman" w:hAnsi="Times New Roman" w:cs="Times New Roman"/>
          <w:noProof/>
          <w:color w:val="000000" w:themeColor="text1"/>
          <w:sz w:val="24"/>
          <w:szCs w:val="24"/>
        </w:rPr>
        <w:t>Degassing</w:t>
      </w:r>
      <w:r w:rsidRPr="00047E98">
        <w:rPr>
          <w:rFonts w:ascii="Times New Roman" w:eastAsia="Times New Roman" w:hAnsi="Times New Roman" w:cs="Times New Roman"/>
          <w:noProof/>
          <w:color w:val="000000" w:themeColor="text1"/>
          <w:sz w:val="24"/>
          <w:szCs w:val="24"/>
        </w:rPr>
        <w:t xml:space="preserve"> -&gt; </w:t>
      </w:r>
      <w:r w:rsidR="00C6653C" w:rsidRPr="00C6653C">
        <w:rPr>
          <w:rFonts w:ascii="Times New Roman" w:eastAsia="Times New Roman" w:hAnsi="Times New Roman" w:cs="Times New Roman"/>
          <w:noProof/>
          <w:color w:val="000000" w:themeColor="text1"/>
          <w:sz w:val="24"/>
          <w:szCs w:val="24"/>
        </w:rPr>
        <w:t>Control</w:t>
      </w:r>
      <w:r w:rsidRPr="00047E98">
        <w:rPr>
          <w:rFonts w:ascii="Times New Roman" w:eastAsia="Times New Roman" w:hAnsi="Times New Roman" w:cs="Times New Roman"/>
          <w:noProof/>
          <w:color w:val="000000" w:themeColor="text1"/>
          <w:sz w:val="24"/>
          <w:szCs w:val="24"/>
        </w:rPr>
        <w:t xml:space="preserve">-&gt; </w:t>
      </w:r>
      <w:r w:rsidR="00C6653C" w:rsidRPr="00C6653C">
        <w:rPr>
          <w:rFonts w:ascii="Times New Roman" w:eastAsia="Times New Roman" w:hAnsi="Times New Roman" w:cs="Times New Roman"/>
          <w:noProof/>
          <w:color w:val="000000" w:themeColor="text1"/>
          <w:sz w:val="24"/>
          <w:szCs w:val="24"/>
        </w:rPr>
        <w:t>Certification</w:t>
      </w:r>
      <w:r w:rsidR="004F6687" w:rsidRPr="00047E98">
        <w:rPr>
          <w:rFonts w:ascii="Times New Roman" w:eastAsia="Times New Roman" w:hAnsi="Times New Roman" w:cs="Times New Roman"/>
          <w:noProof/>
          <w:color w:val="000000" w:themeColor="text1"/>
          <w:sz w:val="24"/>
          <w:szCs w:val="24"/>
        </w:rPr>
        <w:t xml:space="preserve">/ </w:t>
      </w:r>
      <w:r w:rsidR="007F3AEE">
        <w:rPr>
          <w:rFonts w:ascii="Times New Roman" w:eastAsia="Times New Roman" w:hAnsi="Times New Roman" w:cs="Times New Roman"/>
          <w:noProof/>
          <w:color w:val="0070C0"/>
          <w:sz w:val="24"/>
          <w:szCs w:val="24"/>
        </w:rPr>
        <w:t>Tàu</w:t>
      </w:r>
      <w:r w:rsidR="004F6687" w:rsidRPr="00047E98">
        <w:rPr>
          <w:rFonts w:ascii="Times New Roman" w:eastAsia="Times New Roman" w:hAnsi="Times New Roman" w:cs="Times New Roman"/>
          <w:noProof/>
          <w:color w:val="0070C0"/>
          <w:sz w:val="24"/>
          <w:szCs w:val="24"/>
        </w:rPr>
        <w:t xml:space="preserve"> đến-&gt; </w:t>
      </w:r>
      <w:r w:rsidR="00197C9C">
        <w:rPr>
          <w:rFonts w:ascii="Times New Roman" w:eastAsia="Times New Roman" w:hAnsi="Times New Roman" w:cs="Times New Roman"/>
          <w:noProof/>
          <w:color w:val="0070C0"/>
          <w:sz w:val="24"/>
          <w:szCs w:val="24"/>
        </w:rPr>
        <w:t>Thông thoáng</w:t>
      </w:r>
      <w:r w:rsidR="007F3AEE">
        <w:rPr>
          <w:rFonts w:ascii="Times New Roman" w:eastAsia="Times New Roman" w:hAnsi="Times New Roman" w:cs="Times New Roman"/>
          <w:noProof/>
          <w:color w:val="0070C0"/>
          <w:sz w:val="24"/>
          <w:szCs w:val="24"/>
        </w:rPr>
        <w:t xml:space="preserve"> -&gt; Kiểm tra</w:t>
      </w:r>
      <w:r w:rsidR="004F6687" w:rsidRPr="00047E98">
        <w:rPr>
          <w:rFonts w:ascii="Times New Roman" w:eastAsia="Times New Roman" w:hAnsi="Times New Roman" w:cs="Times New Roman"/>
          <w:noProof/>
          <w:color w:val="0070C0"/>
          <w:sz w:val="24"/>
          <w:szCs w:val="24"/>
        </w:rPr>
        <w:t xml:space="preserve"> -&gt; Chứng nhận</w:t>
      </w:r>
    </w:p>
    <w:p w:rsidR="00C6653C" w:rsidRPr="00C6653C" w:rsidRDefault="00C6653C" w:rsidP="00C6653C">
      <w:pPr>
        <w:spacing w:after="150" w:line="240" w:lineRule="auto"/>
        <w:rPr>
          <w:rFonts w:ascii="Times New Roman" w:eastAsia="Times New Roman" w:hAnsi="Times New Roman" w:cs="Times New Roman"/>
          <w:noProof/>
          <w:color w:val="000000" w:themeColor="text1"/>
          <w:sz w:val="24"/>
          <w:szCs w:val="24"/>
        </w:rPr>
      </w:pPr>
      <w:r w:rsidRPr="00047E98">
        <w:rPr>
          <w:rFonts w:ascii="Times New Roman" w:eastAsia="Times New Roman" w:hAnsi="Times New Roman" w:cs="Times New Roman"/>
          <w:b/>
          <w:bCs/>
          <w:noProof/>
          <w:color w:val="000000" w:themeColor="text1"/>
          <w:sz w:val="24"/>
          <w:szCs w:val="24"/>
        </w:rPr>
        <w:t>The fumigation clearance procedure include:</w:t>
      </w:r>
      <w:r w:rsidR="004F6687" w:rsidRPr="00047E98">
        <w:rPr>
          <w:rFonts w:ascii="Times New Roman" w:eastAsia="Times New Roman" w:hAnsi="Times New Roman" w:cs="Times New Roman"/>
          <w:b/>
          <w:bCs/>
          <w:noProof/>
          <w:color w:val="000000" w:themeColor="text1"/>
          <w:sz w:val="24"/>
          <w:szCs w:val="24"/>
        </w:rPr>
        <w:t xml:space="preserve"> / Quá trình </w:t>
      </w:r>
      <w:r w:rsidR="007F3AEE">
        <w:rPr>
          <w:rFonts w:ascii="Times New Roman" w:eastAsia="Times New Roman" w:hAnsi="Times New Roman" w:cs="Times New Roman"/>
          <w:b/>
          <w:bCs/>
          <w:noProof/>
          <w:color w:val="000000" w:themeColor="text1"/>
          <w:sz w:val="24"/>
          <w:szCs w:val="24"/>
        </w:rPr>
        <w:t>thông quan khử trùng bao gồm:</w:t>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Cargo Degassing (passive or forced venting)</w:t>
      </w:r>
      <w:r w:rsidR="004F6687" w:rsidRPr="00047E98">
        <w:rPr>
          <w:rFonts w:ascii="Times New Roman" w:eastAsia="Times New Roman" w:hAnsi="Times New Roman" w:cs="Times New Roman"/>
          <w:noProof/>
          <w:color w:val="000000" w:themeColor="text1"/>
          <w:sz w:val="24"/>
          <w:szCs w:val="24"/>
        </w:rPr>
        <w:t xml:space="preserve">/ </w:t>
      </w:r>
      <w:r w:rsidR="007F3AEE">
        <w:rPr>
          <w:rFonts w:ascii="Times New Roman" w:eastAsia="Times New Roman" w:hAnsi="Times New Roman" w:cs="Times New Roman"/>
          <w:noProof/>
          <w:color w:val="0070C0"/>
          <w:sz w:val="24"/>
          <w:szCs w:val="24"/>
        </w:rPr>
        <w:t>Thông thoáng</w:t>
      </w:r>
      <w:r w:rsidR="004F6687" w:rsidRPr="00047E98">
        <w:rPr>
          <w:rFonts w:ascii="Times New Roman" w:eastAsia="Times New Roman" w:hAnsi="Times New Roman" w:cs="Times New Roman"/>
          <w:noProof/>
          <w:color w:val="0070C0"/>
          <w:sz w:val="24"/>
          <w:szCs w:val="24"/>
        </w:rPr>
        <w:t xml:space="preserve"> hàng hóa (</w:t>
      </w:r>
      <w:r w:rsidR="007075D0">
        <w:rPr>
          <w:rFonts w:ascii="Times New Roman" w:eastAsia="Times New Roman" w:hAnsi="Times New Roman" w:cs="Times New Roman"/>
          <w:noProof/>
          <w:color w:val="0070C0"/>
          <w:sz w:val="24"/>
          <w:szCs w:val="24"/>
        </w:rPr>
        <w:t>Thụ động-tự nhiên</w:t>
      </w:r>
      <w:r w:rsidR="004F6687" w:rsidRPr="00047E98">
        <w:rPr>
          <w:rFonts w:ascii="Times New Roman" w:eastAsia="Times New Roman" w:hAnsi="Times New Roman" w:cs="Times New Roman"/>
          <w:noProof/>
          <w:color w:val="0070C0"/>
          <w:sz w:val="24"/>
          <w:szCs w:val="24"/>
        </w:rPr>
        <w:t xml:space="preserve"> hoặc </w:t>
      </w:r>
      <w:r w:rsidR="007075D0">
        <w:rPr>
          <w:rFonts w:ascii="Times New Roman" w:eastAsia="Times New Roman" w:hAnsi="Times New Roman" w:cs="Times New Roman"/>
          <w:noProof/>
          <w:color w:val="0070C0"/>
          <w:sz w:val="24"/>
          <w:szCs w:val="24"/>
        </w:rPr>
        <w:t>cưỡng bức-dùng hệ thống quạt</w:t>
      </w:r>
      <w:r w:rsidR="004F6687" w:rsidRPr="00047E98">
        <w:rPr>
          <w:rFonts w:ascii="Times New Roman" w:eastAsia="Times New Roman" w:hAnsi="Times New Roman" w:cs="Times New Roman"/>
          <w:noProof/>
          <w:color w:val="0070C0"/>
          <w:sz w:val="24"/>
          <w:szCs w:val="24"/>
        </w:rPr>
        <w:t>)</w:t>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Concentration Measurement (instrumental)</w:t>
      </w:r>
      <w:r w:rsidR="004F6687" w:rsidRPr="00047E98">
        <w:rPr>
          <w:rFonts w:ascii="Times New Roman" w:eastAsia="Times New Roman" w:hAnsi="Times New Roman" w:cs="Times New Roman"/>
          <w:noProof/>
          <w:color w:val="000000" w:themeColor="text1"/>
          <w:sz w:val="24"/>
          <w:szCs w:val="24"/>
        </w:rPr>
        <w:t xml:space="preserve">/ </w:t>
      </w:r>
      <w:r w:rsidR="004F6687" w:rsidRPr="00047E98">
        <w:rPr>
          <w:rFonts w:ascii="Times New Roman" w:eastAsia="Times New Roman" w:hAnsi="Times New Roman" w:cs="Times New Roman"/>
          <w:noProof/>
          <w:color w:val="0070C0"/>
          <w:sz w:val="24"/>
          <w:szCs w:val="24"/>
        </w:rPr>
        <w:t>Đo nồng độ (dụng cụ)</w:t>
      </w:r>
      <w:r w:rsidR="004F6687" w:rsidRPr="00047E98">
        <w:rPr>
          <w:rFonts w:ascii="Times New Roman" w:eastAsia="Times New Roman" w:hAnsi="Times New Roman" w:cs="Times New Roman"/>
          <w:noProof/>
          <w:color w:val="000000" w:themeColor="text1"/>
          <w:sz w:val="24"/>
          <w:szCs w:val="24"/>
        </w:rPr>
        <w:t xml:space="preserve"> </w:t>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Residue materials Removal and Disposal</w:t>
      </w:r>
      <w:r w:rsidR="004F6687" w:rsidRPr="00047E98">
        <w:rPr>
          <w:rFonts w:ascii="Times New Roman" w:eastAsia="Times New Roman" w:hAnsi="Times New Roman" w:cs="Times New Roman"/>
          <w:noProof/>
          <w:color w:val="000000" w:themeColor="text1"/>
          <w:sz w:val="24"/>
          <w:szCs w:val="24"/>
        </w:rPr>
        <w:t xml:space="preserve">/ </w:t>
      </w:r>
      <w:r w:rsidR="007075D0">
        <w:rPr>
          <w:rFonts w:ascii="Times New Roman" w:eastAsia="Times New Roman" w:hAnsi="Times New Roman" w:cs="Times New Roman"/>
          <w:noProof/>
          <w:color w:val="0070C0"/>
          <w:sz w:val="24"/>
          <w:szCs w:val="24"/>
        </w:rPr>
        <w:t>Thu gom và loại bỏ bã thuốc</w:t>
      </w:r>
    </w:p>
    <w:p w:rsidR="00C6653C" w:rsidRPr="00C6653C" w:rsidRDefault="00C6653C" w:rsidP="00C6653C">
      <w:pPr>
        <w:spacing w:after="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Certification (Gas Fee or Clearance)</w:t>
      </w:r>
      <w:r w:rsidR="004F6687" w:rsidRPr="00047E98">
        <w:rPr>
          <w:rFonts w:ascii="Times New Roman" w:eastAsia="Times New Roman" w:hAnsi="Times New Roman" w:cs="Times New Roman"/>
          <w:noProof/>
          <w:color w:val="000000" w:themeColor="text1"/>
          <w:sz w:val="24"/>
          <w:szCs w:val="24"/>
        </w:rPr>
        <w:t xml:space="preserve">/  </w:t>
      </w:r>
      <w:r w:rsidR="004F6687" w:rsidRPr="00047E98">
        <w:rPr>
          <w:rFonts w:ascii="Times New Roman" w:eastAsia="Times New Roman" w:hAnsi="Times New Roman" w:cs="Times New Roman"/>
          <w:noProof/>
          <w:color w:val="0070C0"/>
          <w:sz w:val="24"/>
          <w:szCs w:val="24"/>
        </w:rPr>
        <w:t xml:space="preserve">Chứng </w:t>
      </w:r>
      <w:r w:rsidR="007075D0">
        <w:rPr>
          <w:rFonts w:ascii="Times New Roman" w:eastAsia="Times New Roman" w:hAnsi="Times New Roman" w:cs="Times New Roman"/>
          <w:noProof/>
          <w:color w:val="0070C0"/>
          <w:sz w:val="24"/>
          <w:szCs w:val="24"/>
        </w:rPr>
        <w:t xml:space="preserve">nhận( Không còn khí độc </w:t>
      </w:r>
      <w:r w:rsidR="004F6687" w:rsidRPr="00047E98">
        <w:rPr>
          <w:rFonts w:ascii="Times New Roman" w:eastAsia="Times New Roman" w:hAnsi="Times New Roman" w:cs="Times New Roman"/>
          <w:noProof/>
          <w:color w:val="0070C0"/>
          <w:sz w:val="24"/>
          <w:szCs w:val="24"/>
        </w:rPr>
        <w:t xml:space="preserve">hoặc </w:t>
      </w:r>
      <w:r w:rsidR="007075D0">
        <w:rPr>
          <w:rFonts w:ascii="Times New Roman" w:eastAsia="Times New Roman" w:hAnsi="Times New Roman" w:cs="Times New Roman"/>
          <w:noProof/>
          <w:color w:val="0070C0"/>
          <w:sz w:val="24"/>
          <w:szCs w:val="24"/>
        </w:rPr>
        <w:t>thông quan</w:t>
      </w:r>
      <w:r w:rsidR="004F6687" w:rsidRPr="00047E98">
        <w:rPr>
          <w:rFonts w:ascii="Times New Roman" w:eastAsia="Times New Roman" w:hAnsi="Times New Roman" w:cs="Times New Roman"/>
          <w:noProof/>
          <w:color w:val="0070C0"/>
          <w:sz w:val="24"/>
          <w:szCs w:val="24"/>
        </w:rPr>
        <w:t>)</w:t>
      </w:r>
    </w:p>
    <w:p w:rsidR="00C6653C" w:rsidRPr="00C6653C" w:rsidRDefault="00C6653C" w:rsidP="007075D0">
      <w:pPr>
        <w:spacing w:before="240" w:after="150" w:line="240" w:lineRule="auto"/>
        <w:rPr>
          <w:rFonts w:ascii="Times New Roman" w:eastAsia="Times New Roman" w:hAnsi="Times New Roman" w:cs="Times New Roman"/>
          <w:noProof/>
          <w:color w:val="0070C0"/>
          <w:sz w:val="24"/>
          <w:szCs w:val="24"/>
        </w:rPr>
      </w:pPr>
      <w:r w:rsidRPr="00047E98">
        <w:rPr>
          <w:rFonts w:ascii="Times New Roman" w:eastAsia="Times New Roman" w:hAnsi="Times New Roman" w:cs="Times New Roman"/>
          <w:b/>
          <w:bCs/>
          <w:noProof/>
          <w:color w:val="000000" w:themeColor="text1"/>
          <w:sz w:val="24"/>
          <w:szCs w:val="24"/>
        </w:rPr>
        <w:t>IMO Recommendations:</w:t>
      </w:r>
      <w:r w:rsidR="004F6687" w:rsidRPr="00047E98">
        <w:rPr>
          <w:rFonts w:ascii="Times New Roman" w:eastAsia="Times New Roman" w:hAnsi="Times New Roman" w:cs="Times New Roman"/>
          <w:b/>
          <w:bCs/>
          <w:noProof/>
          <w:color w:val="000000" w:themeColor="text1"/>
          <w:sz w:val="24"/>
          <w:szCs w:val="24"/>
        </w:rPr>
        <w:t xml:space="preserve"> / </w:t>
      </w:r>
      <w:r w:rsidR="004F6687" w:rsidRPr="00047E98">
        <w:rPr>
          <w:rFonts w:ascii="Times New Roman" w:eastAsia="Times New Roman" w:hAnsi="Times New Roman" w:cs="Times New Roman"/>
          <w:b/>
          <w:bCs/>
          <w:noProof/>
          <w:color w:val="0070C0"/>
          <w:sz w:val="24"/>
          <w:szCs w:val="24"/>
        </w:rPr>
        <w:t>IMO đề xuất</w:t>
      </w:r>
    </w:p>
    <w:p w:rsidR="00C6653C" w:rsidRPr="00C6653C" w:rsidRDefault="00C6653C" w:rsidP="00C6653C">
      <w:pPr>
        <w:spacing w:after="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5.1.1. Qualified operators only</w:t>
      </w:r>
      <w:r w:rsidR="004F6687" w:rsidRPr="00047E98">
        <w:rPr>
          <w:rFonts w:ascii="Times New Roman" w:eastAsia="Times New Roman" w:hAnsi="Times New Roman" w:cs="Times New Roman"/>
          <w:noProof/>
          <w:color w:val="000000" w:themeColor="text1"/>
          <w:sz w:val="24"/>
          <w:szCs w:val="24"/>
        </w:rPr>
        <w:t xml:space="preserve">/ </w:t>
      </w:r>
      <w:r w:rsidR="004F6687" w:rsidRPr="00047E98">
        <w:rPr>
          <w:rFonts w:ascii="Times New Roman" w:eastAsia="Times New Roman" w:hAnsi="Times New Roman" w:cs="Times New Roman"/>
          <w:noProof/>
          <w:color w:val="0070C0"/>
          <w:sz w:val="24"/>
          <w:szCs w:val="24"/>
        </w:rPr>
        <w:t>Chỉ thực hiện</w:t>
      </w:r>
      <w:r w:rsidR="007075D0">
        <w:rPr>
          <w:rFonts w:ascii="Times New Roman" w:eastAsia="Times New Roman" w:hAnsi="Times New Roman" w:cs="Times New Roman"/>
          <w:noProof/>
          <w:color w:val="0070C0"/>
          <w:sz w:val="24"/>
          <w:szCs w:val="24"/>
        </w:rPr>
        <w:t xml:space="preserve"> bởi những người được công nhận.</w:t>
      </w:r>
    </w:p>
    <w:p w:rsidR="00C6653C" w:rsidRPr="00C6653C" w:rsidRDefault="00C6653C" w:rsidP="00C6653C">
      <w:pPr>
        <w:spacing w:after="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5.1.2. Clearance certificate</w:t>
      </w:r>
      <w:r w:rsidR="004F6687" w:rsidRPr="00047E98">
        <w:rPr>
          <w:rFonts w:ascii="Times New Roman" w:eastAsia="Times New Roman" w:hAnsi="Times New Roman" w:cs="Times New Roman"/>
          <w:noProof/>
          <w:color w:val="000000" w:themeColor="text1"/>
          <w:sz w:val="24"/>
          <w:szCs w:val="24"/>
        </w:rPr>
        <w:t xml:space="preserve">/ </w:t>
      </w:r>
      <w:r w:rsidR="004F6687" w:rsidRPr="00047E98">
        <w:rPr>
          <w:rFonts w:ascii="Times New Roman" w:eastAsia="Times New Roman" w:hAnsi="Times New Roman" w:cs="Times New Roman"/>
          <w:noProof/>
          <w:color w:val="0070C0"/>
          <w:sz w:val="24"/>
          <w:szCs w:val="24"/>
        </w:rPr>
        <w:t xml:space="preserve">Giấy chứng nhận </w:t>
      </w:r>
      <w:r w:rsidR="007075D0">
        <w:rPr>
          <w:rFonts w:ascii="Times New Roman" w:eastAsia="Times New Roman" w:hAnsi="Times New Roman" w:cs="Times New Roman"/>
          <w:noProof/>
          <w:color w:val="0070C0"/>
          <w:sz w:val="24"/>
          <w:szCs w:val="24"/>
        </w:rPr>
        <w:t>thông quan</w:t>
      </w:r>
      <w:r w:rsidR="004F6687" w:rsidRPr="00047E98">
        <w:rPr>
          <w:rFonts w:ascii="Times New Roman" w:eastAsia="Times New Roman" w:hAnsi="Times New Roman" w:cs="Times New Roman"/>
          <w:noProof/>
          <w:color w:val="0070C0"/>
          <w:sz w:val="24"/>
          <w:szCs w:val="24"/>
        </w:rPr>
        <w:t>.</w:t>
      </w:r>
    </w:p>
    <w:p w:rsidR="00C6653C" w:rsidRPr="00C6653C" w:rsidRDefault="00C6653C" w:rsidP="007075D0">
      <w:pPr>
        <w:spacing w:before="240" w:after="150" w:line="240" w:lineRule="auto"/>
        <w:rPr>
          <w:rFonts w:ascii="Times New Roman" w:eastAsia="Times New Roman" w:hAnsi="Times New Roman" w:cs="Times New Roman"/>
          <w:noProof/>
          <w:color w:val="000000" w:themeColor="text1"/>
          <w:sz w:val="24"/>
          <w:szCs w:val="24"/>
        </w:rPr>
      </w:pPr>
      <w:r w:rsidRPr="00C6653C">
        <w:rPr>
          <w:rFonts w:ascii="Times New Roman" w:eastAsia="Times New Roman" w:hAnsi="Times New Roman" w:cs="Times New Roman"/>
          <w:noProof/>
          <w:color w:val="000000" w:themeColor="text1"/>
          <w:sz w:val="24"/>
          <w:szCs w:val="24"/>
        </w:rPr>
        <w:t>Lack of the fumigation clearance arrangement at destination may turn the expected economical effect of marine fumigation into considerable loss.</w:t>
      </w:r>
      <w:r w:rsidR="00857984" w:rsidRPr="00047E98">
        <w:rPr>
          <w:rFonts w:ascii="Times New Roman" w:eastAsia="Times New Roman" w:hAnsi="Times New Roman" w:cs="Times New Roman"/>
          <w:noProof/>
          <w:color w:val="000000" w:themeColor="text1"/>
          <w:sz w:val="24"/>
          <w:szCs w:val="24"/>
        </w:rPr>
        <w:t xml:space="preserve"> / </w:t>
      </w:r>
      <w:r w:rsidR="007075D0">
        <w:rPr>
          <w:rFonts w:ascii="Times New Roman" w:eastAsia="Times New Roman" w:hAnsi="Times New Roman" w:cs="Times New Roman"/>
          <w:noProof/>
          <w:color w:val="0070C0"/>
          <w:sz w:val="24"/>
          <w:szCs w:val="24"/>
        </w:rPr>
        <w:t xml:space="preserve">Thiếu xót trong </w:t>
      </w:r>
      <w:r w:rsidR="009823CE" w:rsidRPr="00047E98">
        <w:rPr>
          <w:rFonts w:ascii="Times New Roman" w:eastAsia="Times New Roman" w:hAnsi="Times New Roman" w:cs="Times New Roman"/>
          <w:noProof/>
          <w:color w:val="0070C0"/>
          <w:sz w:val="24"/>
          <w:szCs w:val="24"/>
        </w:rPr>
        <w:t>việc</w:t>
      </w:r>
      <w:r w:rsidR="009823CE" w:rsidRPr="00047E98">
        <w:rPr>
          <w:rFonts w:ascii="Times New Roman" w:eastAsia="Times New Roman" w:hAnsi="Times New Roman" w:cs="Times New Roman"/>
          <w:noProof/>
          <w:color w:val="0070C0"/>
          <w:sz w:val="24"/>
          <w:szCs w:val="24"/>
        </w:rPr>
        <w:t xml:space="preserve"> </w:t>
      </w:r>
      <w:r w:rsidR="00857984" w:rsidRPr="00047E98">
        <w:rPr>
          <w:rFonts w:ascii="Times New Roman" w:eastAsia="Times New Roman" w:hAnsi="Times New Roman" w:cs="Times New Roman"/>
          <w:noProof/>
          <w:color w:val="0070C0"/>
          <w:sz w:val="24"/>
          <w:szCs w:val="24"/>
        </w:rPr>
        <w:t xml:space="preserve">sắp xếp làm </w:t>
      </w:r>
      <w:r w:rsidR="007075D0">
        <w:rPr>
          <w:rFonts w:ascii="Times New Roman" w:eastAsia="Times New Roman" w:hAnsi="Times New Roman" w:cs="Times New Roman"/>
          <w:noProof/>
          <w:color w:val="0070C0"/>
          <w:sz w:val="24"/>
          <w:szCs w:val="24"/>
        </w:rPr>
        <w:t xml:space="preserve">thông quan </w:t>
      </w:r>
      <w:r w:rsidR="00857984" w:rsidRPr="00047E98">
        <w:rPr>
          <w:rFonts w:ascii="Times New Roman" w:eastAsia="Times New Roman" w:hAnsi="Times New Roman" w:cs="Times New Roman"/>
          <w:noProof/>
          <w:color w:val="0070C0"/>
          <w:sz w:val="24"/>
          <w:szCs w:val="24"/>
        </w:rPr>
        <w:t xml:space="preserve">khử trùng tại </w:t>
      </w:r>
      <w:r w:rsidR="007075D0">
        <w:rPr>
          <w:rFonts w:ascii="Times New Roman" w:eastAsia="Times New Roman" w:hAnsi="Times New Roman" w:cs="Times New Roman"/>
          <w:noProof/>
          <w:color w:val="0070C0"/>
          <w:sz w:val="24"/>
          <w:szCs w:val="24"/>
        </w:rPr>
        <w:t>cảng</w:t>
      </w:r>
      <w:r w:rsidR="00857984" w:rsidRPr="00047E98">
        <w:rPr>
          <w:rFonts w:ascii="Times New Roman" w:eastAsia="Times New Roman" w:hAnsi="Times New Roman" w:cs="Times New Roman"/>
          <w:noProof/>
          <w:color w:val="0070C0"/>
          <w:sz w:val="24"/>
          <w:szCs w:val="24"/>
        </w:rPr>
        <w:t xml:space="preserve"> đến có thể </w:t>
      </w:r>
      <w:r w:rsidR="009823CE">
        <w:rPr>
          <w:rFonts w:ascii="Times New Roman" w:eastAsia="Times New Roman" w:hAnsi="Times New Roman" w:cs="Times New Roman"/>
          <w:noProof/>
          <w:color w:val="0070C0"/>
          <w:sz w:val="24"/>
          <w:szCs w:val="24"/>
        </w:rPr>
        <w:t>dẫn tới</w:t>
      </w:r>
      <w:r w:rsidR="007075D0">
        <w:rPr>
          <w:rFonts w:ascii="Times New Roman" w:eastAsia="Times New Roman" w:hAnsi="Times New Roman" w:cs="Times New Roman"/>
          <w:noProof/>
          <w:color w:val="0070C0"/>
          <w:sz w:val="24"/>
          <w:szCs w:val="24"/>
        </w:rPr>
        <w:t xml:space="preserve"> hiệu quả kinh tế </w:t>
      </w:r>
      <w:r w:rsidR="009823CE">
        <w:rPr>
          <w:rFonts w:ascii="Times New Roman" w:eastAsia="Times New Roman" w:hAnsi="Times New Roman" w:cs="Times New Roman"/>
          <w:noProof/>
          <w:color w:val="0070C0"/>
          <w:sz w:val="24"/>
          <w:szCs w:val="24"/>
        </w:rPr>
        <w:t xml:space="preserve">của việc khử trùng tàu biển bị thiệt hại đáng kể </w:t>
      </w:r>
      <w:r w:rsidR="009823CE">
        <w:rPr>
          <w:rFonts w:ascii="Times New Roman" w:eastAsia="Times New Roman" w:hAnsi="Times New Roman" w:cs="Times New Roman"/>
          <w:noProof/>
          <w:color w:val="0070C0"/>
          <w:sz w:val="24"/>
          <w:szCs w:val="24"/>
        </w:rPr>
        <w:t>so với mong đợi</w:t>
      </w:r>
      <w:r w:rsidR="009823CE">
        <w:rPr>
          <w:rFonts w:ascii="Times New Roman" w:eastAsia="Times New Roman" w:hAnsi="Times New Roman" w:cs="Times New Roman"/>
          <w:noProof/>
          <w:color w:val="0070C0"/>
          <w:sz w:val="24"/>
          <w:szCs w:val="24"/>
        </w:rPr>
        <w:t>.</w:t>
      </w:r>
    </w:p>
    <w:p w:rsidR="00C6653C" w:rsidRPr="00C6653C" w:rsidRDefault="00C6653C" w:rsidP="00C6653C">
      <w:pPr>
        <w:spacing w:before="150" w:after="150" w:line="240" w:lineRule="auto"/>
        <w:outlineLvl w:val="3"/>
        <w:rPr>
          <w:rFonts w:ascii="Times New Roman" w:eastAsia="Times New Roman" w:hAnsi="Times New Roman" w:cs="Times New Roman"/>
          <w:noProof/>
          <w:color w:val="0070C0"/>
          <w:sz w:val="24"/>
          <w:szCs w:val="24"/>
        </w:rPr>
      </w:pPr>
      <w:r w:rsidRPr="00047E98">
        <w:rPr>
          <w:rFonts w:ascii="Times New Roman" w:eastAsia="Times New Roman" w:hAnsi="Times New Roman" w:cs="Times New Roman"/>
          <w:b/>
          <w:bCs/>
          <w:noProof/>
          <w:color w:val="000000" w:themeColor="text1"/>
          <w:sz w:val="24"/>
          <w:szCs w:val="24"/>
        </w:rPr>
        <w:t>Conclusion</w:t>
      </w:r>
      <w:r w:rsidR="00857984" w:rsidRPr="00047E98">
        <w:rPr>
          <w:rFonts w:ascii="Times New Roman" w:eastAsia="Times New Roman" w:hAnsi="Times New Roman" w:cs="Times New Roman"/>
          <w:b/>
          <w:bCs/>
          <w:noProof/>
          <w:color w:val="000000" w:themeColor="text1"/>
          <w:sz w:val="24"/>
          <w:szCs w:val="24"/>
        </w:rPr>
        <w:t xml:space="preserve">/ </w:t>
      </w:r>
      <w:r w:rsidR="00857984" w:rsidRPr="00047E98">
        <w:rPr>
          <w:rFonts w:ascii="Times New Roman" w:eastAsia="Times New Roman" w:hAnsi="Times New Roman" w:cs="Times New Roman"/>
          <w:b/>
          <w:bCs/>
          <w:noProof/>
          <w:color w:val="0070C0"/>
          <w:sz w:val="24"/>
          <w:szCs w:val="24"/>
        </w:rPr>
        <w:t>Kết luận</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lastRenderedPageBreak/>
        <w:t>Remember that fumigant application at load port is the first stage of fumigation only;</w:t>
      </w:r>
      <w:r w:rsidR="00857984" w:rsidRPr="00047E98">
        <w:rPr>
          <w:rFonts w:ascii="Times New Roman" w:eastAsia="Times New Roman" w:hAnsi="Times New Roman" w:cs="Times New Roman"/>
          <w:noProof/>
          <w:color w:val="000000" w:themeColor="text1"/>
          <w:sz w:val="24"/>
          <w:szCs w:val="24"/>
        </w:rPr>
        <w:t xml:space="preserve">/ </w:t>
      </w:r>
      <w:r w:rsidR="009823CE">
        <w:rPr>
          <w:rFonts w:ascii="Times New Roman" w:eastAsia="Times New Roman" w:hAnsi="Times New Roman" w:cs="Times New Roman"/>
          <w:noProof/>
          <w:color w:val="0070C0"/>
          <w:sz w:val="24"/>
          <w:szCs w:val="24"/>
        </w:rPr>
        <w:t>Hãy nhớ rằng đặt</w:t>
      </w:r>
      <w:r w:rsidR="00857984" w:rsidRPr="00047E98">
        <w:rPr>
          <w:rFonts w:ascii="Times New Roman" w:eastAsia="Times New Roman" w:hAnsi="Times New Roman" w:cs="Times New Roman"/>
          <w:noProof/>
          <w:color w:val="0070C0"/>
          <w:sz w:val="24"/>
          <w:szCs w:val="24"/>
        </w:rPr>
        <w:t xml:space="preserve"> chất khử trùng tại cảng </w:t>
      </w:r>
      <w:r w:rsidR="009823CE">
        <w:rPr>
          <w:rFonts w:ascii="Times New Roman" w:eastAsia="Times New Roman" w:hAnsi="Times New Roman" w:cs="Times New Roman"/>
          <w:noProof/>
          <w:color w:val="0070C0"/>
          <w:sz w:val="24"/>
          <w:szCs w:val="24"/>
        </w:rPr>
        <w:t xml:space="preserve">xếp hàng </w:t>
      </w:r>
      <w:r w:rsidR="00857984" w:rsidRPr="00047E98">
        <w:rPr>
          <w:rFonts w:ascii="Times New Roman" w:eastAsia="Times New Roman" w:hAnsi="Times New Roman" w:cs="Times New Roman"/>
          <w:noProof/>
          <w:color w:val="0070C0"/>
          <w:sz w:val="24"/>
          <w:szCs w:val="24"/>
        </w:rPr>
        <w:t>chỉ là giai đoạn đầu tiên của việc khử trùng.</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Always consider specific requirements of destination country when choosing fumigation method;</w:t>
      </w:r>
      <w:r w:rsidR="00857984" w:rsidRPr="00047E98">
        <w:rPr>
          <w:rFonts w:ascii="Times New Roman" w:eastAsia="Times New Roman" w:hAnsi="Times New Roman" w:cs="Times New Roman"/>
          <w:noProof/>
          <w:color w:val="000000" w:themeColor="text1"/>
          <w:sz w:val="24"/>
          <w:szCs w:val="24"/>
        </w:rPr>
        <w:t>/</w:t>
      </w:r>
      <w:r w:rsidR="00857984" w:rsidRPr="00047E98">
        <w:rPr>
          <w:rFonts w:ascii="Times New Roman" w:hAnsi="Times New Roman" w:cs="Times New Roman"/>
          <w:sz w:val="24"/>
          <w:szCs w:val="24"/>
        </w:rPr>
        <w:t xml:space="preserve"> </w:t>
      </w:r>
      <w:r w:rsidR="009823CE">
        <w:rPr>
          <w:rFonts w:ascii="Times New Roman" w:eastAsia="Times New Roman" w:hAnsi="Times New Roman" w:cs="Times New Roman"/>
          <w:noProof/>
          <w:color w:val="0070C0"/>
          <w:sz w:val="24"/>
          <w:szCs w:val="24"/>
        </w:rPr>
        <w:t>K</w:t>
      </w:r>
      <w:r w:rsidR="009823CE" w:rsidRPr="00047E98">
        <w:rPr>
          <w:rFonts w:ascii="Times New Roman" w:eastAsia="Times New Roman" w:hAnsi="Times New Roman" w:cs="Times New Roman"/>
          <w:noProof/>
          <w:color w:val="0070C0"/>
          <w:sz w:val="24"/>
          <w:szCs w:val="24"/>
        </w:rPr>
        <w:t>hi lựa chọn phương pháp khử trùng</w:t>
      </w:r>
      <w:r w:rsidR="009823CE" w:rsidRPr="00047E98">
        <w:rPr>
          <w:rFonts w:ascii="Times New Roman" w:eastAsia="Times New Roman" w:hAnsi="Times New Roman" w:cs="Times New Roman"/>
          <w:noProof/>
          <w:color w:val="0070C0"/>
          <w:sz w:val="24"/>
          <w:szCs w:val="24"/>
        </w:rPr>
        <w:t xml:space="preserve"> </w:t>
      </w:r>
      <w:r w:rsidR="009823CE">
        <w:rPr>
          <w:rFonts w:ascii="Times New Roman" w:eastAsia="Times New Roman" w:hAnsi="Times New Roman" w:cs="Times New Roman"/>
          <w:noProof/>
          <w:color w:val="0070C0"/>
          <w:sz w:val="24"/>
          <w:szCs w:val="24"/>
        </w:rPr>
        <w:t>l</w:t>
      </w:r>
      <w:r w:rsidR="00857984" w:rsidRPr="00047E98">
        <w:rPr>
          <w:rFonts w:ascii="Times New Roman" w:eastAsia="Times New Roman" w:hAnsi="Times New Roman" w:cs="Times New Roman"/>
          <w:noProof/>
          <w:color w:val="0070C0"/>
          <w:sz w:val="24"/>
          <w:szCs w:val="24"/>
        </w:rPr>
        <w:t>uôn luôn xem xét các</w:t>
      </w:r>
      <w:r w:rsidR="009823CE">
        <w:rPr>
          <w:rFonts w:ascii="Times New Roman" w:eastAsia="Times New Roman" w:hAnsi="Times New Roman" w:cs="Times New Roman"/>
          <w:noProof/>
          <w:color w:val="0070C0"/>
          <w:sz w:val="24"/>
          <w:szCs w:val="24"/>
        </w:rPr>
        <w:t xml:space="preserve"> yêu cầu cụ thể của quốc gia đến</w:t>
      </w:r>
      <w:r w:rsidR="00857984" w:rsidRPr="00047E98">
        <w:rPr>
          <w:rFonts w:ascii="Times New Roman" w:eastAsia="Times New Roman" w:hAnsi="Times New Roman" w:cs="Times New Roman"/>
          <w:noProof/>
          <w:color w:val="0070C0"/>
          <w:sz w:val="24"/>
          <w:szCs w:val="24"/>
        </w:rPr>
        <w:t>;</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Make sure of ship’s IMO/IMDG Code compliance (safety and medical kits availability);</w:t>
      </w:r>
      <w:r w:rsidR="00857984" w:rsidRPr="00047E98">
        <w:rPr>
          <w:rFonts w:ascii="Times New Roman" w:eastAsia="Times New Roman" w:hAnsi="Times New Roman" w:cs="Times New Roman"/>
          <w:noProof/>
          <w:color w:val="000000" w:themeColor="text1"/>
          <w:sz w:val="24"/>
          <w:szCs w:val="24"/>
        </w:rPr>
        <w:t>/</w:t>
      </w:r>
      <w:r w:rsidR="00857984" w:rsidRPr="00047E98">
        <w:rPr>
          <w:rFonts w:ascii="Times New Roman" w:hAnsi="Times New Roman" w:cs="Times New Roman"/>
          <w:sz w:val="24"/>
          <w:szCs w:val="24"/>
        </w:rPr>
        <w:t xml:space="preserve"> </w:t>
      </w:r>
      <w:r w:rsidR="00857984" w:rsidRPr="00047E98">
        <w:rPr>
          <w:rFonts w:ascii="Times New Roman" w:eastAsia="Times New Roman" w:hAnsi="Times New Roman" w:cs="Times New Roman"/>
          <w:noProof/>
          <w:color w:val="0070C0"/>
          <w:sz w:val="24"/>
          <w:szCs w:val="24"/>
        </w:rPr>
        <w:t xml:space="preserve">Đảm bảo tuân thủ </w:t>
      </w:r>
      <w:r w:rsidR="009823CE">
        <w:rPr>
          <w:rFonts w:ascii="Times New Roman" w:eastAsia="Times New Roman" w:hAnsi="Times New Roman" w:cs="Times New Roman"/>
          <w:noProof/>
          <w:color w:val="0070C0"/>
          <w:sz w:val="24"/>
          <w:szCs w:val="24"/>
        </w:rPr>
        <w:t xml:space="preserve">Tiêu chuẩn IMO / IMDG (các bộ </w:t>
      </w:r>
      <w:r w:rsidR="00857984" w:rsidRPr="00047E98">
        <w:rPr>
          <w:rFonts w:ascii="Times New Roman" w:eastAsia="Times New Roman" w:hAnsi="Times New Roman" w:cs="Times New Roman"/>
          <w:noProof/>
          <w:color w:val="0070C0"/>
          <w:sz w:val="24"/>
          <w:szCs w:val="24"/>
        </w:rPr>
        <w:t>dụng cụ</w:t>
      </w:r>
      <w:r w:rsidR="009823CE">
        <w:rPr>
          <w:rFonts w:ascii="Times New Roman" w:eastAsia="Times New Roman" w:hAnsi="Times New Roman" w:cs="Times New Roman"/>
          <w:noProof/>
          <w:color w:val="0070C0"/>
          <w:sz w:val="24"/>
          <w:szCs w:val="24"/>
        </w:rPr>
        <w:t xml:space="preserve"> an toàn và y tế luôn sẵn sàng</w:t>
      </w:r>
      <w:r w:rsidR="00857984" w:rsidRPr="00047E98">
        <w:rPr>
          <w:rFonts w:ascii="Times New Roman" w:eastAsia="Times New Roman" w:hAnsi="Times New Roman" w:cs="Times New Roman"/>
          <w:noProof/>
          <w:color w:val="0070C0"/>
          <w:sz w:val="24"/>
          <w:szCs w:val="24"/>
        </w:rPr>
        <w:t>)</w:t>
      </w: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Always use qualified fumigation providers at load and discharge ports</w:t>
      </w:r>
      <w:r w:rsidR="00857984" w:rsidRPr="00047E98">
        <w:rPr>
          <w:rFonts w:ascii="Times New Roman" w:eastAsia="Times New Roman" w:hAnsi="Times New Roman" w:cs="Times New Roman"/>
          <w:noProof/>
          <w:color w:val="000000" w:themeColor="text1"/>
          <w:sz w:val="24"/>
          <w:szCs w:val="24"/>
        </w:rPr>
        <w:t xml:space="preserve">/ </w:t>
      </w:r>
      <w:r w:rsidR="00857984" w:rsidRPr="00047E98">
        <w:rPr>
          <w:rFonts w:ascii="Times New Roman" w:eastAsia="Times New Roman" w:hAnsi="Times New Roman" w:cs="Times New Roman"/>
          <w:noProof/>
          <w:color w:val="0070C0"/>
          <w:sz w:val="24"/>
          <w:szCs w:val="24"/>
        </w:rPr>
        <w:t>Luôn sử dụng các nhà cung cấp dịch vụ kh</w:t>
      </w:r>
      <w:r w:rsidR="00E3349A">
        <w:rPr>
          <w:rFonts w:ascii="Times New Roman" w:eastAsia="Times New Roman" w:hAnsi="Times New Roman" w:cs="Times New Roman"/>
          <w:noProof/>
          <w:color w:val="0070C0"/>
          <w:sz w:val="24"/>
          <w:szCs w:val="24"/>
        </w:rPr>
        <w:t xml:space="preserve">ử trùng đạt tiêu chuẩn tại cảng xếp </w:t>
      </w:r>
      <w:r w:rsidR="00857984" w:rsidRPr="00047E98">
        <w:rPr>
          <w:rFonts w:ascii="Times New Roman" w:eastAsia="Times New Roman" w:hAnsi="Times New Roman" w:cs="Times New Roman"/>
          <w:noProof/>
          <w:color w:val="0070C0"/>
          <w:sz w:val="24"/>
          <w:szCs w:val="24"/>
        </w:rPr>
        <w:t xml:space="preserve">hàng và </w:t>
      </w:r>
      <w:r w:rsidR="00E3349A">
        <w:rPr>
          <w:rFonts w:ascii="Times New Roman" w:eastAsia="Times New Roman" w:hAnsi="Times New Roman" w:cs="Times New Roman"/>
          <w:noProof/>
          <w:color w:val="0070C0"/>
          <w:sz w:val="24"/>
          <w:szCs w:val="24"/>
        </w:rPr>
        <w:t>dỡ hàng</w:t>
      </w:r>
      <w:r w:rsidR="00857984" w:rsidRPr="00047E98">
        <w:rPr>
          <w:rFonts w:ascii="Times New Roman" w:eastAsia="Times New Roman" w:hAnsi="Times New Roman" w:cs="Times New Roman"/>
          <w:noProof/>
          <w:color w:val="0070C0"/>
          <w:sz w:val="24"/>
          <w:szCs w:val="24"/>
        </w:rPr>
        <w:t>.</w:t>
      </w:r>
    </w:p>
    <w:p w:rsidR="00C6653C" w:rsidRDefault="00C6653C" w:rsidP="00C6653C">
      <w:pPr>
        <w:spacing w:after="150" w:line="240" w:lineRule="auto"/>
        <w:rPr>
          <w:rFonts w:ascii="Times New Roman" w:eastAsia="Times New Roman" w:hAnsi="Times New Roman" w:cs="Times New Roman"/>
          <w:noProof/>
          <w:color w:val="0070C0"/>
          <w:sz w:val="24"/>
          <w:szCs w:val="24"/>
        </w:rPr>
      </w:pPr>
      <w:r w:rsidRPr="00C6653C">
        <w:rPr>
          <w:rFonts w:ascii="Times New Roman" w:eastAsia="Times New Roman" w:hAnsi="Times New Roman" w:cs="Times New Roman"/>
          <w:noProof/>
          <w:color w:val="000000" w:themeColor="text1"/>
          <w:sz w:val="24"/>
          <w:szCs w:val="24"/>
        </w:rPr>
        <w:t>Rely on fumigation success based on fumigant application only;</w:t>
      </w:r>
      <w:r w:rsidR="00857984" w:rsidRPr="00047E98">
        <w:rPr>
          <w:rFonts w:ascii="Times New Roman" w:eastAsia="Times New Roman" w:hAnsi="Times New Roman" w:cs="Times New Roman"/>
          <w:noProof/>
          <w:color w:val="000000" w:themeColor="text1"/>
          <w:sz w:val="24"/>
          <w:szCs w:val="24"/>
        </w:rPr>
        <w:t xml:space="preserve"> /</w:t>
      </w:r>
      <w:r w:rsidR="00857984" w:rsidRPr="00047E98">
        <w:rPr>
          <w:rFonts w:ascii="Times New Roman" w:eastAsia="Times New Roman" w:hAnsi="Times New Roman" w:cs="Times New Roman"/>
          <w:noProof/>
          <w:color w:val="0070C0"/>
          <w:sz w:val="24"/>
          <w:szCs w:val="24"/>
        </w:rPr>
        <w:t xml:space="preserve">Chỉ xác định khử trùng thành công dựa trên cơ sở </w:t>
      </w:r>
      <w:r w:rsidR="000F4E68">
        <w:rPr>
          <w:rFonts w:ascii="Times New Roman" w:eastAsia="Times New Roman" w:hAnsi="Times New Roman" w:cs="Times New Roman"/>
          <w:noProof/>
          <w:color w:val="0070C0"/>
          <w:sz w:val="24"/>
          <w:szCs w:val="24"/>
        </w:rPr>
        <w:t>việc phân bổ thuốc</w:t>
      </w:r>
      <w:r w:rsidR="00857984" w:rsidRPr="00047E98">
        <w:rPr>
          <w:rFonts w:ascii="Times New Roman" w:eastAsia="Times New Roman" w:hAnsi="Times New Roman" w:cs="Times New Roman"/>
          <w:noProof/>
          <w:color w:val="0070C0"/>
          <w:sz w:val="24"/>
          <w:szCs w:val="24"/>
        </w:rPr>
        <w:t>.</w:t>
      </w:r>
    </w:p>
    <w:p w:rsidR="00E3349A" w:rsidRPr="00E3349A" w:rsidRDefault="00E3349A" w:rsidP="00E3349A">
      <w:pPr>
        <w:spacing w:after="150" w:line="240" w:lineRule="auto"/>
        <w:rPr>
          <w:rFonts w:ascii="Helvetica" w:eastAsia="Times New Roman" w:hAnsi="Helvetica" w:cs="Helvetica"/>
          <w:color w:val="666666"/>
          <w:sz w:val="21"/>
          <w:szCs w:val="21"/>
        </w:rPr>
      </w:pPr>
      <w:r w:rsidRPr="00E3349A">
        <w:rPr>
          <w:rFonts w:ascii="Helvetica" w:eastAsia="Times New Roman" w:hAnsi="Helvetica" w:cs="Helvetica"/>
          <w:color w:val="666666"/>
          <w:sz w:val="21"/>
          <w:szCs w:val="21"/>
        </w:rPr>
        <w:t>Sacrifice fumigant exposure time for sake of voyage time;</w:t>
      </w:r>
    </w:p>
    <w:p w:rsidR="00E3349A" w:rsidRPr="00E3349A" w:rsidRDefault="00E3349A" w:rsidP="00E3349A">
      <w:pPr>
        <w:spacing w:after="150" w:line="240" w:lineRule="auto"/>
        <w:rPr>
          <w:rFonts w:ascii="Helvetica" w:eastAsia="Times New Roman" w:hAnsi="Helvetica" w:cs="Helvetica"/>
          <w:color w:val="666666"/>
          <w:sz w:val="21"/>
          <w:szCs w:val="21"/>
        </w:rPr>
      </w:pPr>
      <w:bookmarkStart w:id="0" w:name="_GoBack"/>
      <w:bookmarkEnd w:id="0"/>
      <w:r w:rsidRPr="00E3349A">
        <w:rPr>
          <w:rFonts w:ascii="Helvetica" w:eastAsia="Times New Roman" w:hAnsi="Helvetica" w:cs="Helvetica"/>
          <w:color w:val="666666"/>
          <w:sz w:val="21"/>
          <w:szCs w:val="21"/>
        </w:rPr>
        <w:t>Engage ship’s personnel into operations with fumigants (against IMO/IMDG)</w:t>
      </w:r>
    </w:p>
    <w:p w:rsidR="00E3349A" w:rsidRPr="00C6653C" w:rsidRDefault="00E3349A" w:rsidP="00C6653C">
      <w:pPr>
        <w:spacing w:after="150" w:line="240" w:lineRule="auto"/>
        <w:rPr>
          <w:rFonts w:ascii="Times New Roman" w:eastAsia="Times New Roman" w:hAnsi="Times New Roman" w:cs="Times New Roman"/>
          <w:noProof/>
          <w:color w:val="0070C0"/>
          <w:sz w:val="24"/>
          <w:szCs w:val="24"/>
        </w:rPr>
      </w:pPr>
    </w:p>
    <w:p w:rsidR="00C6653C" w:rsidRPr="00C6653C" w:rsidRDefault="00C6653C" w:rsidP="00C6653C">
      <w:pPr>
        <w:spacing w:after="150" w:line="240" w:lineRule="auto"/>
        <w:rPr>
          <w:rFonts w:ascii="Times New Roman" w:eastAsia="Times New Roman" w:hAnsi="Times New Roman" w:cs="Times New Roman"/>
          <w:noProof/>
          <w:color w:val="0070C0"/>
          <w:sz w:val="24"/>
          <w:szCs w:val="24"/>
        </w:rPr>
      </w:pPr>
    </w:p>
    <w:p w:rsidR="001D3707" w:rsidRPr="00047E98" w:rsidRDefault="001D3707">
      <w:pPr>
        <w:rPr>
          <w:rFonts w:ascii="Times New Roman" w:hAnsi="Times New Roman" w:cs="Times New Roman"/>
          <w:noProof/>
          <w:color w:val="000000" w:themeColor="text1"/>
          <w:sz w:val="24"/>
          <w:szCs w:val="24"/>
        </w:rPr>
      </w:pPr>
    </w:p>
    <w:sectPr w:rsidR="001D3707" w:rsidRPr="0004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3C"/>
    <w:rsid w:val="00047E98"/>
    <w:rsid w:val="000F4E68"/>
    <w:rsid w:val="00197C9C"/>
    <w:rsid w:val="001D3707"/>
    <w:rsid w:val="004F6687"/>
    <w:rsid w:val="007075D0"/>
    <w:rsid w:val="007F3AEE"/>
    <w:rsid w:val="00857984"/>
    <w:rsid w:val="009823CE"/>
    <w:rsid w:val="00AC7986"/>
    <w:rsid w:val="00B6247C"/>
    <w:rsid w:val="00BC5D51"/>
    <w:rsid w:val="00C6653C"/>
    <w:rsid w:val="00E3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D8A44-FE85-4C72-92C2-A83B2562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665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653C"/>
    <w:rPr>
      <w:rFonts w:ascii="Times New Roman" w:eastAsia="Times New Roman" w:hAnsi="Times New Roman" w:cs="Times New Roman"/>
      <w:b/>
      <w:bCs/>
      <w:sz w:val="24"/>
      <w:szCs w:val="24"/>
    </w:rPr>
  </w:style>
  <w:style w:type="character" w:styleId="Strong">
    <w:name w:val="Strong"/>
    <w:basedOn w:val="DefaultParagraphFont"/>
    <w:uiPriority w:val="22"/>
    <w:qFormat/>
    <w:rsid w:val="00C6653C"/>
    <w:rPr>
      <w:b/>
      <w:bCs/>
    </w:rPr>
  </w:style>
  <w:style w:type="paragraph" w:styleId="NormalWeb">
    <w:name w:val="Normal (Web)"/>
    <w:basedOn w:val="Normal"/>
    <w:uiPriority w:val="99"/>
    <w:semiHidden/>
    <w:unhideWhenUsed/>
    <w:rsid w:val="00C665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4189">
      <w:bodyDiv w:val="1"/>
      <w:marLeft w:val="0"/>
      <w:marRight w:val="0"/>
      <w:marTop w:val="0"/>
      <w:marBottom w:val="0"/>
      <w:divBdr>
        <w:top w:val="none" w:sz="0" w:space="0" w:color="auto"/>
        <w:left w:val="none" w:sz="0" w:space="0" w:color="auto"/>
        <w:bottom w:val="none" w:sz="0" w:space="0" w:color="auto"/>
        <w:right w:val="none" w:sz="0" w:space="0" w:color="auto"/>
      </w:divBdr>
    </w:div>
    <w:div w:id="1128626701">
      <w:bodyDiv w:val="1"/>
      <w:marLeft w:val="0"/>
      <w:marRight w:val="0"/>
      <w:marTop w:val="0"/>
      <w:marBottom w:val="0"/>
      <w:divBdr>
        <w:top w:val="none" w:sz="0" w:space="0" w:color="auto"/>
        <w:left w:val="none" w:sz="0" w:space="0" w:color="auto"/>
        <w:bottom w:val="none" w:sz="0" w:space="0" w:color="auto"/>
        <w:right w:val="none" w:sz="0" w:space="0" w:color="auto"/>
      </w:divBdr>
      <w:divsChild>
        <w:div w:id="2011760884">
          <w:marLeft w:val="0"/>
          <w:marRight w:val="0"/>
          <w:marTop w:val="0"/>
          <w:marBottom w:val="0"/>
          <w:divBdr>
            <w:top w:val="none" w:sz="0" w:space="0" w:color="auto"/>
            <w:left w:val="none" w:sz="0" w:space="0" w:color="auto"/>
            <w:bottom w:val="none" w:sz="0" w:space="0" w:color="auto"/>
            <w:right w:val="none" w:sz="0" w:space="0" w:color="auto"/>
          </w:divBdr>
        </w:div>
        <w:div w:id="2073771350">
          <w:marLeft w:val="0"/>
          <w:marRight w:val="0"/>
          <w:marTop w:val="0"/>
          <w:marBottom w:val="0"/>
          <w:divBdr>
            <w:top w:val="none" w:sz="0" w:space="0" w:color="auto"/>
            <w:left w:val="none" w:sz="0" w:space="0" w:color="auto"/>
            <w:bottom w:val="none" w:sz="0" w:space="0" w:color="auto"/>
            <w:right w:val="none" w:sz="0" w:space="0" w:color="auto"/>
          </w:divBdr>
        </w:div>
        <w:div w:id="843594340">
          <w:marLeft w:val="0"/>
          <w:marRight w:val="0"/>
          <w:marTop w:val="0"/>
          <w:marBottom w:val="0"/>
          <w:divBdr>
            <w:top w:val="none" w:sz="0" w:space="0" w:color="auto"/>
            <w:left w:val="none" w:sz="0" w:space="0" w:color="auto"/>
            <w:bottom w:val="none" w:sz="0" w:space="0" w:color="auto"/>
            <w:right w:val="none" w:sz="0" w:space="0" w:color="auto"/>
          </w:divBdr>
        </w:div>
        <w:div w:id="65892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2017-09-15T09:32:00Z</dcterms:created>
  <dcterms:modified xsi:type="dcterms:W3CDTF">2017-10-24T02:43:00Z</dcterms:modified>
</cp:coreProperties>
</file>